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A0" w:rsidRDefault="009A657F" w:rsidP="006B0EA0">
      <w:pPr>
        <w:shd w:val="clear" w:color="auto" w:fill="FFFFFF"/>
        <w:spacing w:before="100" w:beforeAutospacing="1" w:after="100" w:afterAutospacing="1" w:line="240" w:lineRule="auto"/>
        <w:ind w:left="284"/>
        <w:jc w:val="right"/>
        <w:rPr>
          <w:rFonts w:ascii="Adobe Garamond Pro Bold" w:hAnsi="Adobe Garamond Pro Bold"/>
          <w:noProof/>
          <w:sz w:val="30"/>
          <w:szCs w:val="30"/>
          <w:lang w:eastAsia="it-IT"/>
        </w:rPr>
      </w:pPr>
      <w:r>
        <w:rPr>
          <w:rFonts w:ascii="Adobe Garamond Pro Bold" w:hAnsi="Adobe Garamond Pro Bold"/>
          <w:noProof/>
          <w:sz w:val="30"/>
          <w:szCs w:val="30"/>
          <w:lang w:eastAsia="it-IT"/>
        </w:rPr>
        <w:drawing>
          <wp:anchor distT="0" distB="0" distL="114300" distR="114300" simplePos="0" relativeHeight="251681792" behindDoc="0" locked="0" layoutInCell="1" allowOverlap="1">
            <wp:simplePos x="0" y="0"/>
            <wp:positionH relativeFrom="column">
              <wp:posOffset>6057265</wp:posOffset>
            </wp:positionH>
            <wp:positionV relativeFrom="paragraph">
              <wp:posOffset>-239395</wp:posOffset>
            </wp:positionV>
            <wp:extent cx="765810" cy="672465"/>
            <wp:effectExtent l="19050" t="0" r="0" b="0"/>
            <wp:wrapSquare wrapText="bothSides"/>
            <wp:docPr id="12" name="Immagine 4" descr="silampitho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ampithome(1).png"/>
                    <pic:cNvPicPr/>
                  </pic:nvPicPr>
                  <pic:blipFill>
                    <a:blip r:embed="rId5" cstate="print"/>
                    <a:stretch>
                      <a:fillRect/>
                    </a:stretch>
                  </pic:blipFill>
                  <pic:spPr>
                    <a:xfrm>
                      <a:off x="0" y="0"/>
                      <a:ext cx="765810" cy="672465"/>
                    </a:xfrm>
                    <a:prstGeom prst="rect">
                      <a:avLst/>
                    </a:prstGeom>
                  </pic:spPr>
                </pic:pic>
              </a:graphicData>
            </a:graphic>
          </wp:anchor>
        </w:drawing>
      </w:r>
    </w:p>
    <w:p w:rsidR="003019C1" w:rsidRDefault="003019C1" w:rsidP="006B0EA0">
      <w:pPr>
        <w:shd w:val="clear" w:color="auto" w:fill="FFFFFF"/>
        <w:spacing w:before="100" w:beforeAutospacing="1" w:after="100" w:afterAutospacing="1" w:line="240" w:lineRule="auto"/>
        <w:ind w:left="284"/>
        <w:jc w:val="center"/>
        <w:rPr>
          <w:rFonts w:ascii="Adobe Garamond Pro Bold" w:hAnsi="Adobe Garamond Pro Bold"/>
          <w:noProof/>
          <w:sz w:val="30"/>
          <w:szCs w:val="30"/>
          <w:lang w:eastAsia="it-IT"/>
        </w:rPr>
      </w:pPr>
      <w:r>
        <w:rPr>
          <w:rFonts w:ascii="Arial" w:hAnsi="Arial" w:cs="Aharoni"/>
          <w:noProof/>
          <w:sz w:val="40"/>
          <w:szCs w:val="40"/>
          <w:lang w:eastAsia="it-IT"/>
        </w:rPr>
        <w:drawing>
          <wp:anchor distT="0" distB="0" distL="114300" distR="114300" simplePos="0" relativeHeight="251672576" behindDoc="0" locked="0" layoutInCell="1" allowOverlap="1">
            <wp:simplePos x="0" y="0"/>
            <wp:positionH relativeFrom="column">
              <wp:posOffset>1942465</wp:posOffset>
            </wp:positionH>
            <wp:positionV relativeFrom="paragraph">
              <wp:posOffset>-341630</wp:posOffset>
            </wp:positionV>
            <wp:extent cx="354330" cy="318770"/>
            <wp:effectExtent l="19050" t="0" r="7620" b="0"/>
            <wp:wrapThrough wrapText="bothSides">
              <wp:wrapPolygon edited="0">
                <wp:start x="-1161" y="0"/>
                <wp:lineTo x="-1161" y="20653"/>
                <wp:lineTo x="22065" y="20653"/>
                <wp:lineTo x="22065" y="0"/>
                <wp:lineTo x="-1161" y="0"/>
              </wp:wrapPolygon>
            </wp:wrapThrough>
            <wp:docPr id="29" name="Immagine 28" desc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jpg"/>
                    <pic:cNvPicPr/>
                  </pic:nvPicPr>
                  <pic:blipFill>
                    <a:blip r:embed="rId6" cstate="print"/>
                    <a:stretch>
                      <a:fillRect/>
                    </a:stretch>
                  </pic:blipFill>
                  <pic:spPr>
                    <a:xfrm>
                      <a:off x="0" y="0"/>
                      <a:ext cx="354330" cy="318770"/>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70528" behindDoc="0" locked="0" layoutInCell="1" allowOverlap="1">
            <wp:simplePos x="0" y="0"/>
            <wp:positionH relativeFrom="column">
              <wp:posOffset>1612900</wp:posOffset>
            </wp:positionH>
            <wp:positionV relativeFrom="paragraph">
              <wp:posOffset>-256540</wp:posOffset>
            </wp:positionV>
            <wp:extent cx="213360" cy="215265"/>
            <wp:effectExtent l="19050" t="0" r="0" b="0"/>
            <wp:wrapThrough wrapText="bothSides">
              <wp:wrapPolygon edited="0">
                <wp:start x="-1929" y="0"/>
                <wp:lineTo x="-1929" y="19115"/>
                <wp:lineTo x="21214" y="19115"/>
                <wp:lineTo x="21214" y="0"/>
                <wp:lineTo x="-1929" y="0"/>
              </wp:wrapPolygon>
            </wp:wrapThrough>
            <wp:docPr id="27" name="Immagine 5" descr="500px-Recycling_symbol_svg"/>
            <wp:cNvGraphicFramePr/>
            <a:graphic xmlns:a="http://schemas.openxmlformats.org/drawingml/2006/main">
              <a:graphicData uri="http://schemas.openxmlformats.org/drawingml/2006/picture">
                <pic:pic xmlns:pic="http://schemas.openxmlformats.org/drawingml/2006/picture">
                  <pic:nvPicPr>
                    <pic:cNvPr id="85" name="Picture 5" descr="500px-Recycling_symbol_svg"/>
                    <pic:cNvPicPr>
                      <a:picLocks noChangeAspect="1" noChangeArrowheads="1"/>
                    </pic:cNvPicPr>
                  </pic:nvPicPr>
                  <pic:blipFill>
                    <a:blip r:embed="rId7" cstate="print"/>
                    <a:srcRect/>
                    <a:stretch>
                      <a:fillRect/>
                    </a:stretch>
                  </pic:blipFill>
                  <pic:spPr bwMode="auto">
                    <a:xfrm>
                      <a:off x="0" y="0"/>
                      <a:ext cx="213360" cy="215265"/>
                    </a:xfrm>
                    <a:prstGeom prst="rect">
                      <a:avLst/>
                    </a:prstGeom>
                    <a:noFill/>
                    <a:ln w="9525">
                      <a:noFill/>
                      <a:miter lim="800000"/>
                      <a:headEnd/>
                      <a:tailEnd/>
                    </a:ln>
                  </pic:spPr>
                </pic:pic>
              </a:graphicData>
            </a:graphic>
          </wp:anchor>
        </w:drawing>
      </w:r>
      <w:r>
        <w:rPr>
          <w:rFonts w:ascii="Arial" w:hAnsi="Arial" w:cs="Aharoni"/>
          <w:noProof/>
          <w:sz w:val="40"/>
          <w:szCs w:val="40"/>
          <w:lang w:eastAsia="it-IT"/>
        </w:rPr>
        <w:drawing>
          <wp:anchor distT="0" distB="0" distL="114300" distR="114300" simplePos="0" relativeHeight="251669504" behindDoc="0" locked="0" layoutInCell="1" allowOverlap="1">
            <wp:simplePos x="0" y="0"/>
            <wp:positionH relativeFrom="column">
              <wp:posOffset>1165860</wp:posOffset>
            </wp:positionH>
            <wp:positionV relativeFrom="paragraph">
              <wp:posOffset>-342900</wp:posOffset>
            </wp:positionV>
            <wp:extent cx="342900" cy="370840"/>
            <wp:effectExtent l="19050" t="0" r="0" b="0"/>
            <wp:wrapThrough wrapText="bothSides">
              <wp:wrapPolygon edited="0">
                <wp:start x="-1200" y="0"/>
                <wp:lineTo x="-1200" y="19973"/>
                <wp:lineTo x="21600" y="19973"/>
                <wp:lineTo x="21600" y="0"/>
                <wp:lineTo x="-1200" y="0"/>
              </wp:wrapPolygon>
            </wp:wrapThrough>
            <wp:docPr id="24" name="Immagine 4" descr="rohs compliants"/>
            <wp:cNvGraphicFramePr/>
            <a:graphic xmlns:a="http://schemas.openxmlformats.org/drawingml/2006/main">
              <a:graphicData uri="http://schemas.openxmlformats.org/drawingml/2006/picture">
                <pic:pic xmlns:pic="http://schemas.openxmlformats.org/drawingml/2006/picture">
                  <pic:nvPicPr>
                    <pic:cNvPr id="83" name="Picture 4" descr="rohs compliants"/>
                    <pic:cNvPicPr>
                      <a:picLocks noChangeAspect="1" noChangeArrowheads="1"/>
                    </pic:cNvPicPr>
                  </pic:nvPicPr>
                  <pic:blipFill>
                    <a:blip r:embed="rId8" cstate="print"/>
                    <a:srcRect/>
                    <a:stretch>
                      <a:fillRect/>
                    </a:stretch>
                  </pic:blipFill>
                  <pic:spPr bwMode="auto">
                    <a:xfrm>
                      <a:off x="0" y="0"/>
                      <a:ext cx="342900" cy="370840"/>
                    </a:xfrm>
                    <a:prstGeom prst="rect">
                      <a:avLst/>
                    </a:prstGeom>
                    <a:noFill/>
                    <a:ln w="9525">
                      <a:noFill/>
                      <a:miter lim="800000"/>
                      <a:headEnd/>
                      <a:tailEnd/>
                    </a:ln>
                  </pic:spPr>
                </pic:pic>
              </a:graphicData>
            </a:graphic>
          </wp:anchor>
        </w:drawing>
      </w:r>
      <w:r>
        <w:rPr>
          <w:rFonts w:ascii="Arial" w:hAnsi="Arial" w:cs="Aharoni"/>
          <w:noProof/>
          <w:sz w:val="40"/>
          <w:szCs w:val="40"/>
          <w:lang w:eastAsia="it-IT"/>
        </w:rPr>
        <w:drawing>
          <wp:anchor distT="0" distB="0" distL="114300" distR="114300" simplePos="0" relativeHeight="251671552" behindDoc="0" locked="0" layoutInCell="1" allowOverlap="1">
            <wp:simplePos x="0" y="0"/>
            <wp:positionH relativeFrom="column">
              <wp:posOffset>760730</wp:posOffset>
            </wp:positionH>
            <wp:positionV relativeFrom="paragraph">
              <wp:posOffset>-256540</wp:posOffset>
            </wp:positionV>
            <wp:extent cx="256540" cy="180975"/>
            <wp:effectExtent l="19050" t="0" r="0" b="0"/>
            <wp:wrapThrough wrapText="bothSides">
              <wp:wrapPolygon edited="0">
                <wp:start x="-1604" y="0"/>
                <wp:lineTo x="-1604" y="20463"/>
                <wp:lineTo x="20851" y="20463"/>
                <wp:lineTo x="20851" y="0"/>
                <wp:lineTo x="-1604" y="0"/>
              </wp:wrapPolygon>
            </wp:wrapThrough>
            <wp:docPr id="28" name="Immagine 27" desc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ng"/>
                    <pic:cNvPicPr/>
                  </pic:nvPicPr>
                  <pic:blipFill>
                    <a:blip r:embed="rId9"/>
                    <a:stretch>
                      <a:fillRect/>
                    </a:stretch>
                  </pic:blipFill>
                  <pic:spPr>
                    <a:xfrm>
                      <a:off x="0" y="0"/>
                      <a:ext cx="256540" cy="180975"/>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68480" behindDoc="0" locked="0" layoutInCell="1" allowOverlap="1">
            <wp:simplePos x="0" y="0"/>
            <wp:positionH relativeFrom="column">
              <wp:posOffset>337820</wp:posOffset>
            </wp:positionH>
            <wp:positionV relativeFrom="paragraph">
              <wp:posOffset>-288290</wp:posOffset>
            </wp:positionV>
            <wp:extent cx="273050" cy="241300"/>
            <wp:effectExtent l="19050" t="0" r="0" b="0"/>
            <wp:wrapThrough wrapText="bothSides">
              <wp:wrapPolygon edited="0">
                <wp:start x="-1507" y="0"/>
                <wp:lineTo x="-1507" y="20463"/>
                <wp:lineTo x="21098" y="20463"/>
                <wp:lineTo x="21098" y="0"/>
                <wp:lineTo x="-1507" y="0"/>
              </wp:wrapPolygon>
            </wp:wrapThrough>
            <wp:docPr id="23" name="Immagine 15"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stretch>
                      <a:fillRect/>
                    </a:stretch>
                  </pic:blipFill>
                  <pic:spPr>
                    <a:xfrm>
                      <a:off x="0" y="0"/>
                      <a:ext cx="273050" cy="241300"/>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67456" behindDoc="0" locked="0" layoutInCell="1" allowOverlap="1">
            <wp:simplePos x="0" y="0"/>
            <wp:positionH relativeFrom="column">
              <wp:posOffset>1270</wp:posOffset>
            </wp:positionH>
            <wp:positionV relativeFrom="paragraph">
              <wp:posOffset>-290195</wp:posOffset>
            </wp:positionV>
            <wp:extent cx="260350" cy="241300"/>
            <wp:effectExtent l="19050" t="0" r="6350" b="0"/>
            <wp:wrapThrough wrapText="bothSides">
              <wp:wrapPolygon edited="0">
                <wp:start x="-1580" y="0"/>
                <wp:lineTo x="-1580" y="20463"/>
                <wp:lineTo x="22127" y="20463"/>
                <wp:lineTo x="22127" y="0"/>
                <wp:lineTo x="-1580" y="0"/>
              </wp:wrapPolygon>
            </wp:wrapThrough>
            <wp:docPr id="22" name="Immagine 3" descr="index.jpg"/>
            <wp:cNvGraphicFramePr/>
            <a:graphic xmlns:a="http://schemas.openxmlformats.org/drawingml/2006/main">
              <a:graphicData uri="http://schemas.openxmlformats.org/drawingml/2006/picture">
                <pic:pic xmlns:pic="http://schemas.openxmlformats.org/drawingml/2006/picture">
                  <pic:nvPicPr>
                    <pic:cNvPr id="82" name="Immagine 27" descr="index.jpg"/>
                    <pic:cNvPicPr>
                      <a:picLocks noChangeAspect="1"/>
                    </pic:cNvPicPr>
                  </pic:nvPicPr>
                  <pic:blipFill>
                    <a:blip r:embed="rId11" cstate="print"/>
                    <a:stretch>
                      <a:fillRect/>
                    </a:stretch>
                  </pic:blipFill>
                  <pic:spPr>
                    <a:xfrm>
                      <a:off x="0" y="0"/>
                      <a:ext cx="260350" cy="241300"/>
                    </a:xfrm>
                    <a:prstGeom prst="rect">
                      <a:avLst/>
                    </a:prstGeom>
                  </pic:spPr>
                </pic:pic>
              </a:graphicData>
            </a:graphic>
          </wp:anchor>
        </w:drawing>
      </w:r>
      <w:r>
        <w:rPr>
          <w:rFonts w:ascii="Arial" w:hAnsi="Arial" w:cs="Aharoni"/>
          <w:noProof/>
          <w:sz w:val="40"/>
          <w:szCs w:val="40"/>
          <w:lang w:eastAsia="it-IT"/>
        </w:rPr>
        <w:drawing>
          <wp:anchor distT="0" distB="0" distL="114300" distR="114300" simplePos="0" relativeHeight="251666432" behindDoc="0" locked="0" layoutInCell="1" allowOverlap="1">
            <wp:simplePos x="0" y="0"/>
            <wp:positionH relativeFrom="column">
              <wp:posOffset>-357505</wp:posOffset>
            </wp:positionH>
            <wp:positionV relativeFrom="paragraph">
              <wp:posOffset>-291465</wp:posOffset>
            </wp:positionV>
            <wp:extent cx="279400" cy="241300"/>
            <wp:effectExtent l="19050" t="0" r="6350" b="0"/>
            <wp:wrapThrough wrapText="bothSides">
              <wp:wrapPolygon edited="0">
                <wp:start x="-1473" y="0"/>
                <wp:lineTo x="-1473" y="20463"/>
                <wp:lineTo x="22091" y="20463"/>
                <wp:lineTo x="22091" y="0"/>
                <wp:lineTo x="-1473" y="0"/>
              </wp:wrapPolygon>
            </wp:wrapThrough>
            <wp:docPr id="21" name="Immagine 2" descr="energia"/>
            <wp:cNvGraphicFramePr/>
            <a:graphic xmlns:a="http://schemas.openxmlformats.org/drawingml/2006/main">
              <a:graphicData uri="http://schemas.openxmlformats.org/drawingml/2006/picture">
                <pic:pic xmlns:pic="http://schemas.openxmlformats.org/drawingml/2006/picture">
                  <pic:nvPicPr>
                    <pic:cNvPr id="81" name="Picture 3" descr="energia"/>
                    <pic:cNvPicPr>
                      <a:picLocks noChangeAspect="1" noChangeArrowheads="1"/>
                    </pic:cNvPicPr>
                  </pic:nvPicPr>
                  <pic:blipFill>
                    <a:blip r:embed="rId12" cstate="print"/>
                    <a:srcRect/>
                    <a:stretch>
                      <a:fillRect/>
                    </a:stretch>
                  </pic:blipFill>
                  <pic:spPr bwMode="auto">
                    <a:xfrm>
                      <a:off x="0" y="0"/>
                      <a:ext cx="279400" cy="241300"/>
                    </a:xfrm>
                    <a:prstGeom prst="rect">
                      <a:avLst/>
                    </a:prstGeom>
                    <a:noFill/>
                    <a:ln w="9525">
                      <a:noFill/>
                      <a:miter lim="800000"/>
                      <a:headEnd/>
                      <a:tailEnd/>
                    </a:ln>
                  </pic:spPr>
                </pic:pic>
              </a:graphicData>
            </a:graphic>
          </wp:anchor>
        </w:drawing>
      </w:r>
      <w:r w:rsidRPr="006B0EA0">
        <w:rPr>
          <w:rFonts w:ascii="Adobe Garamond Pro Bold" w:hAnsi="Adobe Garamond Pro Bold"/>
          <w:noProof/>
          <w:sz w:val="30"/>
          <w:szCs w:val="30"/>
          <w:lang w:eastAsia="it-IT"/>
        </w:rPr>
        <w:t xml:space="preserve">SCHEDA TECNICA </w:t>
      </w:r>
      <w:r w:rsidR="000D10C3">
        <w:rPr>
          <w:rFonts w:ascii="Adobe Garamond Pro Bold" w:hAnsi="Adobe Garamond Pro Bold"/>
          <w:noProof/>
          <w:sz w:val="30"/>
          <w:szCs w:val="30"/>
          <w:lang w:eastAsia="it-IT"/>
        </w:rPr>
        <w:t>FARETTO CARRABILE 12</w:t>
      </w:r>
      <w:r w:rsidR="005F5C78">
        <w:rPr>
          <w:rFonts w:ascii="Adobe Garamond Pro Bold" w:hAnsi="Adobe Garamond Pro Bold"/>
          <w:noProof/>
          <w:sz w:val="30"/>
          <w:szCs w:val="30"/>
          <w:lang w:eastAsia="it-IT"/>
        </w:rPr>
        <w:t>W</w:t>
      </w:r>
    </w:p>
    <w:p w:rsidR="000D10C3" w:rsidRDefault="000146CB" w:rsidP="006B0EA0">
      <w:pPr>
        <w:shd w:val="clear" w:color="auto" w:fill="FFFFFF"/>
        <w:spacing w:before="100" w:beforeAutospacing="1" w:after="100" w:afterAutospacing="1" w:line="240" w:lineRule="auto"/>
        <w:ind w:left="284"/>
        <w:jc w:val="center"/>
        <w:rPr>
          <w:rFonts w:ascii="Adobe Garamond Pro Bold" w:hAnsi="Adobe Garamond Pro Bold"/>
          <w:noProof/>
          <w:sz w:val="30"/>
          <w:szCs w:val="30"/>
          <w:lang w:eastAsia="it-IT"/>
        </w:rPr>
      </w:pPr>
      <w:r>
        <w:rPr>
          <w:rFonts w:ascii="Adobe Garamond Pro Bold" w:hAnsi="Adobe Garamond Pro Bold"/>
          <w:noProof/>
          <w:sz w:val="30"/>
          <w:szCs w:val="30"/>
          <w:lang w:eastAsia="it-IT"/>
        </w:rPr>
        <w:drawing>
          <wp:anchor distT="0" distB="0" distL="114300" distR="114300" simplePos="0" relativeHeight="251683840" behindDoc="0" locked="0" layoutInCell="1" allowOverlap="1">
            <wp:simplePos x="0" y="0"/>
            <wp:positionH relativeFrom="column">
              <wp:posOffset>3020695</wp:posOffset>
            </wp:positionH>
            <wp:positionV relativeFrom="paragraph">
              <wp:posOffset>21590</wp:posOffset>
            </wp:positionV>
            <wp:extent cx="3552190" cy="2665095"/>
            <wp:effectExtent l="19050" t="0" r="0" b="0"/>
            <wp:wrapNone/>
            <wp:docPr id="5" name="Immagine 1" descr="C:\Users\longpower\Downloads\20150731124617-faretto-calpestabile-carrabile-giardino-macchina-mi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power\Downloads\20150731124617-faretto-calpestabile-carrabile-giardino-macchina-misure.jpg"/>
                    <pic:cNvPicPr>
                      <a:picLocks noChangeAspect="1" noChangeArrowheads="1"/>
                    </pic:cNvPicPr>
                  </pic:nvPicPr>
                  <pic:blipFill>
                    <a:blip r:embed="rId13" cstate="print"/>
                    <a:srcRect/>
                    <a:stretch>
                      <a:fillRect/>
                    </a:stretch>
                  </pic:blipFill>
                  <pic:spPr bwMode="auto">
                    <a:xfrm>
                      <a:off x="0" y="0"/>
                      <a:ext cx="3552190" cy="2665095"/>
                    </a:xfrm>
                    <a:prstGeom prst="rect">
                      <a:avLst/>
                    </a:prstGeom>
                    <a:noFill/>
                    <a:ln w="9525">
                      <a:noFill/>
                      <a:miter lim="800000"/>
                      <a:headEnd/>
                      <a:tailEnd/>
                    </a:ln>
                  </pic:spPr>
                </pic:pic>
              </a:graphicData>
            </a:graphic>
          </wp:anchor>
        </w:drawing>
      </w:r>
      <w:r w:rsidR="000D10C3">
        <w:rPr>
          <w:rFonts w:ascii="Adobe Garamond Pro Bold" w:hAnsi="Adobe Garamond Pro Bold"/>
          <w:noProof/>
          <w:sz w:val="30"/>
          <w:szCs w:val="30"/>
          <w:lang w:eastAsia="it-IT"/>
        </w:rPr>
        <w:drawing>
          <wp:anchor distT="0" distB="0" distL="114300" distR="114300" simplePos="0" relativeHeight="251682816" behindDoc="0" locked="0" layoutInCell="1" allowOverlap="1">
            <wp:simplePos x="0" y="0"/>
            <wp:positionH relativeFrom="column">
              <wp:posOffset>260985</wp:posOffset>
            </wp:positionH>
            <wp:positionV relativeFrom="paragraph">
              <wp:posOffset>21590</wp:posOffset>
            </wp:positionV>
            <wp:extent cx="3206750" cy="2406650"/>
            <wp:effectExtent l="19050" t="0" r="0" b="0"/>
            <wp:wrapThrough wrapText="bothSides">
              <wp:wrapPolygon edited="0">
                <wp:start x="-128" y="0"/>
                <wp:lineTo x="-128" y="21372"/>
                <wp:lineTo x="21557" y="21372"/>
                <wp:lineTo x="21557" y="0"/>
                <wp:lineTo x="-128" y="0"/>
              </wp:wrapPolygon>
            </wp:wrapThrough>
            <wp:docPr id="1" name="Immagine 2" descr="http://i.ebayimg.com/00/s/NzY4WDEwMjQ=/z/KHEAAOSw~gRVu1FV/$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bayimg.com/00/s/NzY4WDEwMjQ=/z/KHEAAOSw~gRVu1FV/$_57.JPG"/>
                    <pic:cNvPicPr>
                      <a:picLocks noChangeAspect="1" noChangeArrowheads="1"/>
                    </pic:cNvPicPr>
                  </pic:nvPicPr>
                  <pic:blipFill>
                    <a:blip r:embed="rId14"/>
                    <a:srcRect/>
                    <a:stretch>
                      <a:fillRect/>
                    </a:stretch>
                  </pic:blipFill>
                  <pic:spPr bwMode="auto">
                    <a:xfrm>
                      <a:off x="0" y="0"/>
                      <a:ext cx="3206750" cy="2406650"/>
                    </a:xfrm>
                    <a:prstGeom prst="rect">
                      <a:avLst/>
                    </a:prstGeom>
                    <a:noFill/>
                    <a:ln w="9525">
                      <a:noFill/>
                      <a:miter lim="800000"/>
                      <a:headEnd/>
                      <a:tailEnd/>
                    </a:ln>
                  </pic:spPr>
                </pic:pic>
              </a:graphicData>
            </a:graphic>
          </wp:anchor>
        </w:drawing>
      </w:r>
    </w:p>
    <w:p w:rsidR="000D10C3" w:rsidRDefault="000D10C3" w:rsidP="006B0EA0">
      <w:pPr>
        <w:shd w:val="clear" w:color="auto" w:fill="FFFFFF"/>
        <w:spacing w:before="100" w:beforeAutospacing="1" w:after="100" w:afterAutospacing="1" w:line="240" w:lineRule="auto"/>
        <w:ind w:left="284"/>
        <w:jc w:val="center"/>
        <w:rPr>
          <w:rFonts w:ascii="Adobe Garamond Pro Bold" w:hAnsi="Adobe Garamond Pro Bold"/>
          <w:noProof/>
          <w:sz w:val="30"/>
          <w:szCs w:val="30"/>
          <w:lang w:eastAsia="it-IT"/>
        </w:rPr>
      </w:pPr>
    </w:p>
    <w:p w:rsidR="000D10C3" w:rsidRDefault="000D10C3" w:rsidP="006B0EA0">
      <w:pPr>
        <w:shd w:val="clear" w:color="auto" w:fill="FFFFFF"/>
        <w:spacing w:before="100" w:beforeAutospacing="1" w:after="100" w:afterAutospacing="1" w:line="240" w:lineRule="auto"/>
        <w:ind w:left="284"/>
        <w:jc w:val="center"/>
        <w:rPr>
          <w:rFonts w:ascii="Adobe Garamond Pro Bold" w:hAnsi="Adobe Garamond Pro Bold"/>
          <w:noProof/>
          <w:sz w:val="30"/>
          <w:szCs w:val="30"/>
          <w:lang w:eastAsia="it-IT"/>
        </w:rPr>
      </w:pPr>
    </w:p>
    <w:p w:rsidR="000D10C3" w:rsidRDefault="000D10C3" w:rsidP="006B0EA0">
      <w:pPr>
        <w:shd w:val="clear" w:color="auto" w:fill="FFFFFF"/>
        <w:spacing w:before="100" w:beforeAutospacing="1" w:after="100" w:afterAutospacing="1" w:line="240" w:lineRule="auto"/>
        <w:ind w:left="284"/>
        <w:jc w:val="center"/>
        <w:rPr>
          <w:rFonts w:ascii="Adobe Garamond Pro Bold" w:hAnsi="Adobe Garamond Pro Bold"/>
          <w:noProof/>
          <w:sz w:val="30"/>
          <w:szCs w:val="30"/>
          <w:lang w:eastAsia="it-IT"/>
        </w:rPr>
      </w:pPr>
    </w:p>
    <w:p w:rsidR="000D10C3" w:rsidRPr="006B0EA0" w:rsidRDefault="000D10C3" w:rsidP="006B0EA0">
      <w:pPr>
        <w:shd w:val="clear" w:color="auto" w:fill="FFFFFF"/>
        <w:spacing w:before="100" w:beforeAutospacing="1" w:after="100" w:afterAutospacing="1" w:line="240" w:lineRule="auto"/>
        <w:ind w:left="284"/>
        <w:jc w:val="center"/>
        <w:rPr>
          <w:noProof/>
          <w:lang w:eastAsia="it-IT"/>
        </w:rPr>
      </w:pPr>
    </w:p>
    <w:p w:rsidR="00925064" w:rsidRPr="003019C1" w:rsidRDefault="00925064" w:rsidP="003019C1">
      <w:pPr>
        <w:shd w:val="clear" w:color="auto" w:fill="FFFFFF"/>
        <w:spacing w:before="100" w:beforeAutospacing="1" w:after="100" w:afterAutospacing="1" w:line="240" w:lineRule="auto"/>
        <w:ind w:left="284"/>
        <w:jc w:val="center"/>
        <w:rPr>
          <w:rFonts w:ascii="Adobe Garamond Pro Bold" w:hAnsi="Adobe Garamond Pro Bold"/>
          <w:noProof/>
          <w:sz w:val="44"/>
          <w:szCs w:val="44"/>
          <w:lang w:eastAsia="it-IT"/>
        </w:rPr>
      </w:pPr>
    </w:p>
    <w:tbl>
      <w:tblPr>
        <w:tblpPr w:leftFromText="141" w:rightFromText="141" w:vertAnchor="text" w:tblpX="-214" w:tblpY="721"/>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4"/>
        <w:gridCol w:w="5447"/>
      </w:tblGrid>
      <w:tr w:rsidR="00036C4B" w:rsidTr="00036C4B">
        <w:trPr>
          <w:trHeight w:val="760"/>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rPr>
                <w:rFonts w:ascii="Arial" w:hAnsi="Arial" w:cs="Aharoni"/>
                <w:sz w:val="40"/>
                <w:szCs w:val="40"/>
                <w:shd w:val="clear" w:color="auto" w:fill="FFFFFF"/>
              </w:rPr>
              <w:t>CODICE ART.</w:t>
            </w:r>
          </w:p>
        </w:tc>
        <w:tc>
          <w:tcPr>
            <w:tcW w:w="5447" w:type="dxa"/>
          </w:tcPr>
          <w:p w:rsidR="00036C4B" w:rsidRDefault="000D10C3" w:rsidP="00036C4B">
            <w:pPr>
              <w:spacing w:before="100" w:beforeAutospacing="1" w:after="100" w:afterAutospacing="1" w:line="240" w:lineRule="auto"/>
              <w:jc w:val="both"/>
              <w:rPr>
                <w:rFonts w:ascii="Arial" w:hAnsi="Arial" w:cs="Aharoni"/>
                <w:sz w:val="40"/>
                <w:szCs w:val="40"/>
                <w:shd w:val="clear" w:color="auto" w:fill="FFFFFF"/>
              </w:rPr>
            </w:pPr>
            <w:r>
              <w:rPr>
                <w:rFonts w:ascii="Arial" w:hAnsi="Arial" w:cs="Aharoni"/>
                <w:sz w:val="40"/>
                <w:szCs w:val="40"/>
                <w:shd w:val="clear" w:color="auto" w:fill="FFFFFF"/>
              </w:rPr>
              <w:t>F24-12</w:t>
            </w:r>
            <w:r w:rsidR="00FE6EFF" w:rsidRPr="00FE6EFF">
              <w:rPr>
                <w:rFonts w:ascii="Arial" w:hAnsi="Arial" w:cs="Aharoni"/>
                <w:sz w:val="40"/>
                <w:szCs w:val="40"/>
                <w:shd w:val="clear" w:color="auto" w:fill="FFFFFF"/>
              </w:rPr>
              <w:t>X1W</w:t>
            </w:r>
          </w:p>
        </w:tc>
      </w:tr>
      <w:tr w:rsidR="00036C4B" w:rsidTr="00036C4B">
        <w:trPr>
          <w:trHeight w:val="221"/>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CORPO  ILLUMINANTE</w:t>
            </w:r>
          </w:p>
        </w:tc>
        <w:tc>
          <w:tcPr>
            <w:tcW w:w="5447" w:type="dxa"/>
          </w:tcPr>
          <w:p w:rsidR="00036C4B" w:rsidRDefault="00FE6EFF" w:rsidP="00036C4B">
            <w:pPr>
              <w:spacing w:before="100" w:beforeAutospacing="1" w:after="100" w:afterAutospacing="1" w:line="240" w:lineRule="auto"/>
              <w:jc w:val="both"/>
              <w:rPr>
                <w:rFonts w:ascii="Arial" w:hAnsi="Arial" w:cs="Aharoni"/>
                <w:sz w:val="40"/>
                <w:szCs w:val="40"/>
                <w:shd w:val="clear" w:color="auto" w:fill="FFFFFF"/>
              </w:rPr>
            </w:pPr>
            <w:r>
              <w:t>Faretto carrabile, segna passo da giardino, impermeabile</w:t>
            </w:r>
          </w:p>
        </w:tc>
      </w:tr>
      <w:tr w:rsidR="00036C4B" w:rsidTr="00036C4B">
        <w:trPr>
          <w:trHeight w:val="269"/>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DIMENSIONE</w:t>
            </w:r>
            <w:r w:rsidR="00FE6EFF">
              <w:t xml:space="preserve"> ESTERNE</w:t>
            </w:r>
          </w:p>
        </w:tc>
        <w:tc>
          <w:tcPr>
            <w:tcW w:w="5447" w:type="dxa"/>
          </w:tcPr>
          <w:p w:rsidR="00FE6EFF" w:rsidRDefault="00036C4B" w:rsidP="00FE6EFF">
            <w:pPr>
              <w:spacing w:before="100" w:beforeAutospacing="1" w:after="100" w:afterAutospacing="1" w:line="240" w:lineRule="auto"/>
              <w:jc w:val="both"/>
            </w:pPr>
            <w:r>
              <w:t xml:space="preserve">(mm) </w:t>
            </w:r>
          </w:p>
          <w:p w:rsidR="00FE6EFF" w:rsidRDefault="00FE6EFF" w:rsidP="00FE6EFF">
            <w:pPr>
              <w:spacing w:before="100" w:beforeAutospacing="1" w:after="100" w:afterAutospacing="1" w:line="240" w:lineRule="auto"/>
              <w:jc w:val="both"/>
            </w:pPr>
            <w:r>
              <w:t xml:space="preserve">- </w:t>
            </w:r>
            <w:proofErr w:type="spellStart"/>
            <w:r>
              <w:t>diam</w:t>
            </w:r>
            <w:proofErr w:type="spellEnd"/>
            <w:r>
              <w:t xml:space="preserve">. Esterno </w:t>
            </w:r>
            <w:r w:rsidR="000D10C3">
              <w:t>180</w:t>
            </w:r>
            <w:r>
              <w:t xml:space="preserve">mm </w:t>
            </w:r>
          </w:p>
          <w:p w:rsidR="00FE6EFF" w:rsidRDefault="00FE6EFF" w:rsidP="00FE6EFF">
            <w:pPr>
              <w:spacing w:before="100" w:beforeAutospacing="1" w:after="100" w:afterAutospacing="1" w:line="240" w:lineRule="auto"/>
              <w:jc w:val="both"/>
            </w:pPr>
            <w:proofErr w:type="spellStart"/>
            <w:r>
              <w:t>-diam</w:t>
            </w:r>
            <w:proofErr w:type="spellEnd"/>
            <w:r>
              <w:t>. Controcassa 1</w:t>
            </w:r>
            <w:r w:rsidR="000D10C3">
              <w:t>30</w:t>
            </w:r>
            <w:r>
              <w:t>mm</w:t>
            </w:r>
          </w:p>
          <w:p w:rsidR="00036C4B" w:rsidRDefault="00FE6EFF" w:rsidP="00FE6EFF">
            <w:pPr>
              <w:spacing w:before="100" w:beforeAutospacing="1" w:after="100" w:afterAutospacing="1" w:line="240" w:lineRule="auto"/>
              <w:jc w:val="both"/>
              <w:rPr>
                <w:rFonts w:ascii="Arial" w:hAnsi="Arial" w:cs="Aharoni"/>
                <w:sz w:val="40"/>
                <w:szCs w:val="40"/>
                <w:shd w:val="clear" w:color="auto" w:fill="FFFFFF"/>
              </w:rPr>
            </w:pPr>
            <w:r>
              <w:t xml:space="preserve"> -h 93mm</w:t>
            </w:r>
          </w:p>
        </w:tc>
      </w:tr>
      <w:tr w:rsidR="00FE6EFF" w:rsidTr="00036C4B">
        <w:trPr>
          <w:trHeight w:val="269"/>
        </w:trPr>
        <w:tc>
          <w:tcPr>
            <w:tcW w:w="5244" w:type="dxa"/>
          </w:tcPr>
          <w:p w:rsidR="00FE6EFF" w:rsidRDefault="00FE6EFF" w:rsidP="00036C4B">
            <w:pPr>
              <w:spacing w:before="100" w:beforeAutospacing="1" w:after="100" w:afterAutospacing="1" w:line="240" w:lineRule="auto"/>
            </w:pPr>
            <w:r>
              <w:t>-DIMENSIONI FORO SUGGERITE</w:t>
            </w:r>
          </w:p>
        </w:tc>
        <w:tc>
          <w:tcPr>
            <w:tcW w:w="5447" w:type="dxa"/>
          </w:tcPr>
          <w:p w:rsidR="00FE6EFF" w:rsidRDefault="00FE6EFF" w:rsidP="000D10C3">
            <w:pPr>
              <w:spacing w:before="100" w:beforeAutospacing="1" w:after="100" w:afterAutospacing="1" w:line="240" w:lineRule="auto"/>
              <w:jc w:val="both"/>
            </w:pPr>
            <w:r w:rsidRPr="00FE6EFF">
              <w:t xml:space="preserve">foro da </w:t>
            </w:r>
            <w:r w:rsidR="000D10C3">
              <w:t>16</w:t>
            </w:r>
            <w:r w:rsidRPr="00FE6EFF">
              <w:t xml:space="preserve"> a </w:t>
            </w:r>
            <w:r w:rsidR="000D10C3">
              <w:t>17</w:t>
            </w:r>
            <w:r w:rsidRPr="00FE6EFF">
              <w:t>cm</w:t>
            </w:r>
          </w:p>
        </w:tc>
      </w:tr>
      <w:tr w:rsidR="00036C4B" w:rsidTr="00036C4B">
        <w:trPr>
          <w:trHeight w:val="233"/>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PESO</w:t>
            </w:r>
          </w:p>
        </w:tc>
        <w:tc>
          <w:tcPr>
            <w:tcW w:w="5447" w:type="dxa"/>
          </w:tcPr>
          <w:p w:rsidR="00036C4B" w:rsidRDefault="00036C4B" w:rsidP="00FE6EFF">
            <w:pPr>
              <w:spacing w:before="100" w:beforeAutospacing="1" w:after="100" w:afterAutospacing="1" w:line="240" w:lineRule="auto"/>
              <w:jc w:val="both"/>
              <w:rPr>
                <w:rFonts w:ascii="Arial" w:hAnsi="Arial" w:cs="Aharoni"/>
                <w:sz w:val="40"/>
                <w:szCs w:val="40"/>
                <w:shd w:val="clear" w:color="auto" w:fill="FFFFFF"/>
              </w:rPr>
            </w:pPr>
            <w:r>
              <w:t xml:space="preserve">(kg) </w:t>
            </w:r>
            <w:r w:rsidR="00FE6EFF">
              <w:t>1.</w:t>
            </w:r>
            <w:r w:rsidR="000D10C3">
              <w:t>4</w:t>
            </w:r>
          </w:p>
        </w:tc>
      </w:tr>
      <w:tr w:rsidR="00036C4B" w:rsidTr="00036C4B">
        <w:trPr>
          <w:trHeight w:val="238"/>
        </w:trPr>
        <w:tc>
          <w:tcPr>
            <w:tcW w:w="5244" w:type="dxa"/>
          </w:tcPr>
          <w:p w:rsidR="00036C4B" w:rsidRDefault="00036C4B" w:rsidP="00036C4B">
            <w:pPr>
              <w:spacing w:before="100" w:beforeAutospacing="1" w:after="100" w:afterAutospacing="1" w:line="240" w:lineRule="auto"/>
              <w:rPr>
                <w:rFonts w:ascii="Arial" w:hAnsi="Arial" w:cs="Aharoni"/>
                <w:sz w:val="40"/>
                <w:szCs w:val="40"/>
                <w:shd w:val="clear" w:color="auto" w:fill="FFFFFF"/>
              </w:rPr>
            </w:pPr>
            <w:r>
              <w:t>- DISSIPATORE</w:t>
            </w:r>
          </w:p>
        </w:tc>
        <w:tc>
          <w:tcPr>
            <w:tcW w:w="5447" w:type="dxa"/>
          </w:tcPr>
          <w:p w:rsidR="00036C4B" w:rsidRDefault="00036C4B" w:rsidP="00FE6EFF">
            <w:pPr>
              <w:spacing w:before="100" w:beforeAutospacing="1" w:after="100" w:afterAutospacing="1" w:line="240" w:lineRule="auto"/>
              <w:jc w:val="both"/>
              <w:rPr>
                <w:rFonts w:ascii="Arial" w:hAnsi="Arial" w:cs="Aharoni"/>
                <w:sz w:val="40"/>
                <w:szCs w:val="40"/>
                <w:shd w:val="clear" w:color="auto" w:fill="FFFFFF"/>
              </w:rPr>
            </w:pPr>
            <w:r>
              <w:t xml:space="preserve">Alluminio </w:t>
            </w:r>
          </w:p>
        </w:tc>
      </w:tr>
      <w:tr w:rsidR="00036C4B" w:rsidTr="00036C4B">
        <w:trPr>
          <w:trHeight w:val="275"/>
        </w:trPr>
        <w:tc>
          <w:tcPr>
            <w:tcW w:w="5244" w:type="dxa"/>
          </w:tcPr>
          <w:p w:rsidR="00036C4B" w:rsidRPr="00036C4B" w:rsidRDefault="00036C4B" w:rsidP="00036C4B">
            <w:pPr>
              <w:spacing w:before="100" w:beforeAutospacing="1" w:after="100" w:afterAutospacing="1" w:line="240" w:lineRule="auto"/>
            </w:pPr>
            <w:r>
              <w:t xml:space="preserve">- GRADO </w:t>
            </w:r>
            <w:proofErr w:type="spellStart"/>
            <w:r>
              <w:t>DI</w:t>
            </w:r>
            <w:proofErr w:type="spellEnd"/>
            <w:r>
              <w:t xml:space="preserve"> PROTEZIONE</w:t>
            </w:r>
          </w:p>
        </w:tc>
        <w:tc>
          <w:tcPr>
            <w:tcW w:w="5447" w:type="dxa"/>
          </w:tcPr>
          <w:p w:rsidR="00036C4B" w:rsidRPr="00036C4B" w:rsidRDefault="00036C4B" w:rsidP="00036C4B">
            <w:pPr>
              <w:spacing w:before="100" w:beforeAutospacing="1" w:after="100" w:afterAutospacing="1" w:line="240" w:lineRule="auto"/>
              <w:jc w:val="both"/>
            </w:pPr>
            <w:r w:rsidRPr="00036C4B">
              <w:t>IP</w:t>
            </w:r>
            <w:r w:rsidR="00FE6EFF">
              <w:t>65</w:t>
            </w:r>
          </w:p>
        </w:tc>
      </w:tr>
      <w:tr w:rsidR="006B0EA0" w:rsidTr="00036C4B">
        <w:trPr>
          <w:trHeight w:val="31"/>
        </w:trPr>
        <w:tc>
          <w:tcPr>
            <w:tcW w:w="5244" w:type="dxa"/>
          </w:tcPr>
          <w:p w:rsidR="006B0EA0" w:rsidRDefault="006B0EA0" w:rsidP="00036C4B">
            <w:pPr>
              <w:spacing w:before="100" w:beforeAutospacing="1" w:after="100" w:afterAutospacing="1" w:line="240" w:lineRule="auto"/>
            </w:pPr>
          </w:p>
        </w:tc>
        <w:tc>
          <w:tcPr>
            <w:tcW w:w="5447" w:type="dxa"/>
          </w:tcPr>
          <w:p w:rsidR="006B0EA0" w:rsidRPr="00036C4B" w:rsidRDefault="006B0EA0" w:rsidP="00036C4B">
            <w:pPr>
              <w:spacing w:before="100" w:beforeAutospacing="1" w:after="100" w:afterAutospacing="1" w:line="240" w:lineRule="auto"/>
              <w:jc w:val="both"/>
            </w:pPr>
          </w:p>
        </w:tc>
      </w:tr>
      <w:tr w:rsidR="00036C4B" w:rsidTr="00036C4B">
        <w:trPr>
          <w:trHeight w:val="31"/>
        </w:trPr>
        <w:tc>
          <w:tcPr>
            <w:tcW w:w="5244" w:type="dxa"/>
          </w:tcPr>
          <w:p w:rsidR="00036C4B" w:rsidRDefault="00036C4B" w:rsidP="00036C4B">
            <w:pPr>
              <w:spacing w:before="100" w:beforeAutospacing="1" w:after="100" w:afterAutospacing="1" w:line="240" w:lineRule="auto"/>
            </w:pPr>
            <w:r>
              <w:t>-</w:t>
            </w:r>
            <w:r w:rsidRPr="00036C4B">
              <w:rPr>
                <w:b/>
              </w:rPr>
              <w:t>SPECIFICHE ELETTRICHE</w:t>
            </w:r>
            <w:r>
              <w:t xml:space="preserve"> </w:t>
            </w:r>
          </w:p>
        </w:tc>
        <w:tc>
          <w:tcPr>
            <w:tcW w:w="5447" w:type="dxa"/>
          </w:tcPr>
          <w:p w:rsidR="00036C4B" w:rsidRPr="00036C4B" w:rsidRDefault="00036C4B" w:rsidP="00036C4B">
            <w:pPr>
              <w:spacing w:before="100" w:beforeAutospacing="1" w:after="100" w:afterAutospacing="1" w:line="240" w:lineRule="auto"/>
              <w:jc w:val="both"/>
            </w:pPr>
          </w:p>
        </w:tc>
      </w:tr>
      <w:tr w:rsidR="00036C4B" w:rsidTr="00036C4B">
        <w:trPr>
          <w:trHeight w:val="24"/>
        </w:trPr>
        <w:tc>
          <w:tcPr>
            <w:tcW w:w="5244" w:type="dxa"/>
          </w:tcPr>
          <w:p w:rsidR="00036C4B" w:rsidRDefault="00036C4B" w:rsidP="00036C4B">
            <w:pPr>
              <w:spacing w:before="100" w:beforeAutospacing="1" w:after="100" w:afterAutospacing="1" w:line="240" w:lineRule="auto"/>
            </w:pPr>
            <w:r>
              <w:t>- POTENZA</w:t>
            </w:r>
          </w:p>
        </w:tc>
        <w:tc>
          <w:tcPr>
            <w:tcW w:w="5447" w:type="dxa"/>
          </w:tcPr>
          <w:p w:rsidR="00036C4B" w:rsidRPr="00036C4B" w:rsidRDefault="00036C4B" w:rsidP="00036C4B">
            <w:pPr>
              <w:spacing w:before="100" w:beforeAutospacing="1" w:after="100" w:afterAutospacing="1" w:line="240" w:lineRule="auto"/>
              <w:jc w:val="both"/>
            </w:pPr>
            <w:r>
              <w:t>(W) 1</w:t>
            </w:r>
            <w:r w:rsidR="000D10C3">
              <w:t>2</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TENSIONE</w:t>
            </w:r>
          </w:p>
        </w:tc>
        <w:tc>
          <w:tcPr>
            <w:tcW w:w="5447" w:type="dxa"/>
          </w:tcPr>
          <w:p w:rsidR="00036C4B" w:rsidRPr="00036C4B" w:rsidRDefault="00036C4B" w:rsidP="00036C4B">
            <w:pPr>
              <w:spacing w:before="100" w:beforeAutospacing="1" w:after="100" w:afterAutospacing="1" w:line="240" w:lineRule="auto"/>
              <w:jc w:val="both"/>
            </w:pPr>
            <w:r>
              <w:t>(V) DC 230 V</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GAMMA </w:t>
            </w:r>
            <w:proofErr w:type="spellStart"/>
            <w:r>
              <w:t>DI</w:t>
            </w:r>
            <w:proofErr w:type="spellEnd"/>
            <w:r>
              <w:t xml:space="preserve"> FREQUENZA</w:t>
            </w:r>
          </w:p>
        </w:tc>
        <w:tc>
          <w:tcPr>
            <w:tcW w:w="5447" w:type="dxa"/>
          </w:tcPr>
          <w:p w:rsidR="00036C4B" w:rsidRPr="00036C4B" w:rsidRDefault="00036C4B" w:rsidP="00036C4B">
            <w:pPr>
              <w:spacing w:before="100" w:beforeAutospacing="1" w:after="100" w:afterAutospacing="1" w:line="240" w:lineRule="auto"/>
              <w:jc w:val="both"/>
            </w:pPr>
            <w:r>
              <w:t xml:space="preserve">(Hz) 50-60 </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FATTORE </w:t>
            </w:r>
            <w:proofErr w:type="spellStart"/>
            <w:r>
              <w:t>DI</w:t>
            </w:r>
            <w:proofErr w:type="spellEnd"/>
            <w:r>
              <w:t xml:space="preserve"> POTENZA</w:t>
            </w:r>
          </w:p>
        </w:tc>
        <w:tc>
          <w:tcPr>
            <w:tcW w:w="5447" w:type="dxa"/>
          </w:tcPr>
          <w:p w:rsidR="00036C4B" w:rsidRPr="00036C4B" w:rsidRDefault="00036C4B" w:rsidP="00036C4B">
            <w:pPr>
              <w:spacing w:before="100" w:beforeAutospacing="1" w:after="100" w:afterAutospacing="1" w:line="240" w:lineRule="auto"/>
              <w:jc w:val="both"/>
            </w:pPr>
            <w:r>
              <w:t>/</w:t>
            </w:r>
          </w:p>
        </w:tc>
      </w:tr>
      <w:tr w:rsidR="006B0EA0" w:rsidTr="00036C4B">
        <w:trPr>
          <w:trHeight w:val="24"/>
        </w:trPr>
        <w:tc>
          <w:tcPr>
            <w:tcW w:w="5244" w:type="dxa"/>
          </w:tcPr>
          <w:p w:rsidR="006B0EA0" w:rsidRPr="006B0EA0" w:rsidRDefault="006B0EA0" w:rsidP="006B0EA0">
            <w:pPr>
              <w:spacing w:before="100" w:beforeAutospacing="1" w:after="100" w:afterAutospacing="1" w:line="240" w:lineRule="auto"/>
              <w:rPr>
                <w:b/>
              </w:rPr>
            </w:pPr>
          </w:p>
        </w:tc>
        <w:tc>
          <w:tcPr>
            <w:tcW w:w="5447" w:type="dxa"/>
          </w:tcPr>
          <w:p w:rsidR="006B0EA0" w:rsidRPr="00036C4B" w:rsidRDefault="006B0EA0" w:rsidP="00036C4B">
            <w:pPr>
              <w:spacing w:before="100" w:beforeAutospacing="1" w:after="100" w:afterAutospacing="1" w:line="240" w:lineRule="auto"/>
              <w:jc w:val="both"/>
            </w:pPr>
          </w:p>
        </w:tc>
      </w:tr>
      <w:tr w:rsidR="00036C4B" w:rsidTr="00036C4B">
        <w:trPr>
          <w:trHeight w:val="24"/>
        </w:trPr>
        <w:tc>
          <w:tcPr>
            <w:tcW w:w="5244" w:type="dxa"/>
          </w:tcPr>
          <w:p w:rsidR="00036C4B" w:rsidRPr="006B0EA0" w:rsidRDefault="00036C4B" w:rsidP="006B0EA0">
            <w:pPr>
              <w:spacing w:before="100" w:beforeAutospacing="1" w:after="100" w:afterAutospacing="1" w:line="240" w:lineRule="auto"/>
              <w:rPr>
                <w:b/>
              </w:rPr>
            </w:pPr>
            <w:r w:rsidRPr="006B0EA0">
              <w:rPr>
                <w:b/>
              </w:rPr>
              <w:t xml:space="preserve">-SPECIFICHE OTTICHE  </w:t>
            </w:r>
          </w:p>
        </w:tc>
        <w:tc>
          <w:tcPr>
            <w:tcW w:w="5447" w:type="dxa"/>
          </w:tcPr>
          <w:p w:rsidR="00036C4B" w:rsidRPr="00036C4B" w:rsidRDefault="00036C4B" w:rsidP="00036C4B">
            <w:pPr>
              <w:spacing w:before="100" w:beforeAutospacing="1" w:after="100" w:afterAutospacing="1" w:line="240" w:lineRule="auto"/>
              <w:jc w:val="both"/>
            </w:pPr>
          </w:p>
        </w:tc>
      </w:tr>
      <w:tr w:rsidR="009A657F" w:rsidTr="00036C4B">
        <w:trPr>
          <w:trHeight w:val="24"/>
        </w:trPr>
        <w:tc>
          <w:tcPr>
            <w:tcW w:w="5244" w:type="dxa"/>
          </w:tcPr>
          <w:p w:rsidR="009A657F" w:rsidRDefault="009A657F" w:rsidP="00036C4B">
            <w:pPr>
              <w:spacing w:before="100" w:beforeAutospacing="1" w:after="100" w:afterAutospacing="1" w:line="240" w:lineRule="auto"/>
            </w:pPr>
            <w:r>
              <w:t>-ESTETICA</w:t>
            </w:r>
          </w:p>
        </w:tc>
        <w:tc>
          <w:tcPr>
            <w:tcW w:w="5447" w:type="dxa"/>
          </w:tcPr>
          <w:p w:rsidR="009A657F" w:rsidRDefault="009A657F" w:rsidP="00036C4B">
            <w:pPr>
              <w:spacing w:before="100" w:beforeAutospacing="1" w:after="100" w:afterAutospacing="1" w:line="240" w:lineRule="auto"/>
              <w:jc w:val="both"/>
            </w:pPr>
            <w:r>
              <w:t>Ghiera acciaio satinato, vetro trasparente resistente fino a 5 t</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ANGOLO DEL FASCIO </w:t>
            </w:r>
          </w:p>
        </w:tc>
        <w:tc>
          <w:tcPr>
            <w:tcW w:w="5447" w:type="dxa"/>
          </w:tcPr>
          <w:p w:rsidR="00036C4B" w:rsidRPr="00036C4B" w:rsidRDefault="00FE6EFF" w:rsidP="00036C4B">
            <w:pPr>
              <w:spacing w:before="100" w:beforeAutospacing="1" w:after="100" w:afterAutospacing="1" w:line="240" w:lineRule="auto"/>
              <w:jc w:val="both"/>
            </w:pPr>
            <w:r>
              <w:t>80°</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FLUSSO LUMINOSO (</w:t>
            </w:r>
            <w:proofErr w:type="spellStart"/>
            <w:r>
              <w:t>lm</w:t>
            </w:r>
            <w:proofErr w:type="spellEnd"/>
            <w:r>
              <w:t>)</w:t>
            </w:r>
          </w:p>
        </w:tc>
        <w:tc>
          <w:tcPr>
            <w:tcW w:w="5447" w:type="dxa"/>
          </w:tcPr>
          <w:p w:rsidR="00036C4B" w:rsidRPr="00036C4B" w:rsidRDefault="00036C4B" w:rsidP="000D10C3">
            <w:pPr>
              <w:spacing w:before="100" w:beforeAutospacing="1" w:after="100" w:afterAutospacing="1" w:line="240" w:lineRule="auto"/>
              <w:jc w:val="both"/>
            </w:pPr>
            <w:r>
              <w:t>1</w:t>
            </w:r>
            <w:r w:rsidR="000D10C3">
              <w:t>190</w:t>
            </w:r>
            <w:r>
              <w:t xml:space="preserve"> - 1</w:t>
            </w:r>
            <w:r w:rsidR="000D10C3">
              <w:t>2</w:t>
            </w:r>
            <w:r w:rsidR="005F5C78">
              <w:t>00</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INDICE </w:t>
            </w:r>
            <w:proofErr w:type="spellStart"/>
            <w:r>
              <w:t>DI</w:t>
            </w:r>
            <w:proofErr w:type="spellEnd"/>
            <w:r>
              <w:t xml:space="preserve"> RESA CROMATICA (CRI)</w:t>
            </w:r>
          </w:p>
        </w:tc>
        <w:tc>
          <w:tcPr>
            <w:tcW w:w="5447" w:type="dxa"/>
          </w:tcPr>
          <w:p w:rsidR="00036C4B" w:rsidRPr="00036C4B" w:rsidRDefault="00036C4B" w:rsidP="00036C4B">
            <w:pPr>
              <w:spacing w:before="100" w:beforeAutospacing="1" w:after="100" w:afterAutospacing="1" w:line="240" w:lineRule="auto"/>
              <w:jc w:val="both"/>
            </w:pPr>
            <w:r>
              <w:t>&gt; 85</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MARCA</w:t>
            </w:r>
          </w:p>
        </w:tc>
        <w:tc>
          <w:tcPr>
            <w:tcW w:w="5447" w:type="dxa"/>
          </w:tcPr>
          <w:p w:rsidR="00036C4B" w:rsidRPr="00036C4B" w:rsidRDefault="00036C4B" w:rsidP="00036C4B">
            <w:pPr>
              <w:spacing w:before="100" w:beforeAutospacing="1" w:after="100" w:afterAutospacing="1" w:line="240" w:lineRule="auto"/>
              <w:jc w:val="both"/>
            </w:pPr>
            <w:r>
              <w:t>SILAMP</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TIPO </w:t>
            </w:r>
            <w:proofErr w:type="spellStart"/>
            <w:r>
              <w:t>DI</w:t>
            </w:r>
            <w:proofErr w:type="spellEnd"/>
            <w:r>
              <w:t xml:space="preserve"> LED</w:t>
            </w:r>
          </w:p>
        </w:tc>
        <w:tc>
          <w:tcPr>
            <w:tcW w:w="5447" w:type="dxa"/>
          </w:tcPr>
          <w:p w:rsidR="00036C4B" w:rsidRPr="00036C4B" w:rsidRDefault="00FE6EFF" w:rsidP="00FE6EFF">
            <w:pPr>
              <w:spacing w:before="100" w:beforeAutospacing="1" w:after="100" w:afterAutospacing="1" w:line="240" w:lineRule="auto"/>
              <w:jc w:val="both"/>
            </w:pPr>
            <w:r>
              <w:t>COB</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xml:space="preserve">- NUMERO </w:t>
            </w:r>
            <w:proofErr w:type="spellStart"/>
            <w:r>
              <w:t>DI</w:t>
            </w:r>
            <w:proofErr w:type="spellEnd"/>
            <w:r>
              <w:t xml:space="preserve"> LED</w:t>
            </w:r>
          </w:p>
        </w:tc>
        <w:tc>
          <w:tcPr>
            <w:tcW w:w="5447" w:type="dxa"/>
          </w:tcPr>
          <w:p w:rsidR="00036C4B" w:rsidRPr="00036C4B" w:rsidRDefault="00036C4B" w:rsidP="00036C4B">
            <w:pPr>
              <w:spacing w:before="100" w:beforeAutospacing="1" w:after="100" w:afterAutospacing="1" w:line="240" w:lineRule="auto"/>
              <w:jc w:val="both"/>
            </w:pPr>
            <w:r>
              <w:t>1</w:t>
            </w:r>
            <w:r w:rsidR="000D10C3">
              <w:t>2</w:t>
            </w:r>
          </w:p>
        </w:tc>
      </w:tr>
      <w:tr w:rsidR="00036C4B" w:rsidTr="00036C4B">
        <w:trPr>
          <w:trHeight w:val="24"/>
        </w:trPr>
        <w:tc>
          <w:tcPr>
            <w:tcW w:w="5244" w:type="dxa"/>
          </w:tcPr>
          <w:p w:rsidR="00036C4B" w:rsidRDefault="00036C4B" w:rsidP="00036C4B">
            <w:pPr>
              <w:spacing w:before="100" w:beforeAutospacing="1" w:after="100" w:afterAutospacing="1" w:line="240" w:lineRule="auto"/>
            </w:pPr>
            <w:r>
              <w:t>- EFFICIENZA DEL LED</w:t>
            </w:r>
          </w:p>
        </w:tc>
        <w:tc>
          <w:tcPr>
            <w:tcW w:w="5447" w:type="dxa"/>
          </w:tcPr>
          <w:p w:rsidR="00036C4B" w:rsidRPr="00036C4B" w:rsidRDefault="006B0EA0" w:rsidP="00036C4B">
            <w:pPr>
              <w:spacing w:before="100" w:beforeAutospacing="1" w:after="100" w:afterAutospacing="1" w:line="240" w:lineRule="auto"/>
              <w:jc w:val="both"/>
            </w:pPr>
            <w:r>
              <w:t>(</w:t>
            </w:r>
            <w:proofErr w:type="spellStart"/>
            <w:r>
              <w:t>lm</w:t>
            </w:r>
            <w:proofErr w:type="spellEnd"/>
            <w:r>
              <w:t>/W) 100 – 110</w:t>
            </w:r>
          </w:p>
        </w:tc>
      </w:tr>
      <w:tr w:rsidR="00FE6EFF" w:rsidTr="00036C4B">
        <w:trPr>
          <w:trHeight w:val="24"/>
        </w:trPr>
        <w:tc>
          <w:tcPr>
            <w:tcW w:w="5244" w:type="dxa"/>
          </w:tcPr>
          <w:p w:rsidR="00FE6EFF" w:rsidRDefault="00FE6EFF" w:rsidP="00036C4B">
            <w:pPr>
              <w:spacing w:before="100" w:beforeAutospacing="1" w:after="100" w:afterAutospacing="1" w:line="240" w:lineRule="auto"/>
            </w:pPr>
            <w:r>
              <w:t>-TEMPERATURA DEL LED</w:t>
            </w:r>
          </w:p>
        </w:tc>
        <w:tc>
          <w:tcPr>
            <w:tcW w:w="5447" w:type="dxa"/>
          </w:tcPr>
          <w:p w:rsidR="00FE6EFF" w:rsidRDefault="000146CB" w:rsidP="00036C4B">
            <w:pPr>
              <w:spacing w:before="100" w:beforeAutospacing="1" w:after="100" w:afterAutospacing="1" w:line="240" w:lineRule="auto"/>
              <w:jc w:val="both"/>
            </w:pPr>
            <w:r>
              <w:t>4200k</w:t>
            </w:r>
          </w:p>
        </w:tc>
      </w:tr>
      <w:tr w:rsidR="00036C4B" w:rsidTr="00036C4B">
        <w:trPr>
          <w:trHeight w:val="24"/>
        </w:trPr>
        <w:tc>
          <w:tcPr>
            <w:tcW w:w="5244" w:type="dxa"/>
          </w:tcPr>
          <w:p w:rsidR="00036C4B" w:rsidRDefault="00036C4B" w:rsidP="00036C4B">
            <w:pPr>
              <w:spacing w:before="100" w:beforeAutospacing="1" w:after="100" w:afterAutospacing="1" w:line="240" w:lineRule="auto"/>
            </w:pPr>
          </w:p>
        </w:tc>
        <w:tc>
          <w:tcPr>
            <w:tcW w:w="5447" w:type="dxa"/>
          </w:tcPr>
          <w:p w:rsidR="00036C4B" w:rsidRPr="00036C4B" w:rsidRDefault="00036C4B" w:rsidP="00036C4B">
            <w:pPr>
              <w:spacing w:before="100" w:beforeAutospacing="1" w:after="100" w:afterAutospacing="1" w:line="240" w:lineRule="auto"/>
              <w:jc w:val="both"/>
            </w:pPr>
          </w:p>
        </w:tc>
      </w:tr>
      <w:tr w:rsidR="009A657F" w:rsidTr="00036C4B">
        <w:trPr>
          <w:trHeight w:val="24"/>
        </w:trPr>
        <w:tc>
          <w:tcPr>
            <w:tcW w:w="5244" w:type="dxa"/>
          </w:tcPr>
          <w:p w:rsidR="009A657F" w:rsidRPr="006B0EA0" w:rsidRDefault="009A657F" w:rsidP="006B0EA0">
            <w:pPr>
              <w:spacing w:before="100" w:beforeAutospacing="1" w:after="100" w:afterAutospacing="1" w:line="240" w:lineRule="auto"/>
              <w:rPr>
                <w:b/>
              </w:rPr>
            </w:pPr>
          </w:p>
        </w:tc>
        <w:tc>
          <w:tcPr>
            <w:tcW w:w="5447" w:type="dxa"/>
          </w:tcPr>
          <w:p w:rsidR="009A657F" w:rsidRPr="00036C4B" w:rsidRDefault="009A657F" w:rsidP="00036C4B">
            <w:pPr>
              <w:spacing w:before="100" w:beforeAutospacing="1" w:after="100" w:afterAutospacing="1" w:line="240" w:lineRule="auto"/>
              <w:jc w:val="both"/>
            </w:pPr>
          </w:p>
        </w:tc>
      </w:tr>
      <w:tr w:rsidR="00036C4B" w:rsidTr="00036C4B">
        <w:trPr>
          <w:trHeight w:val="24"/>
        </w:trPr>
        <w:tc>
          <w:tcPr>
            <w:tcW w:w="5244" w:type="dxa"/>
          </w:tcPr>
          <w:p w:rsidR="00036C4B" w:rsidRDefault="006B0EA0" w:rsidP="006B0EA0">
            <w:pPr>
              <w:spacing w:before="100" w:beforeAutospacing="1" w:after="100" w:afterAutospacing="1" w:line="240" w:lineRule="auto"/>
            </w:pPr>
            <w:r w:rsidRPr="006B0EA0">
              <w:rPr>
                <w:b/>
              </w:rPr>
              <w:lastRenderedPageBreak/>
              <w:t>ALTRO</w:t>
            </w:r>
            <w:r>
              <w:t xml:space="preserve"> </w:t>
            </w:r>
          </w:p>
        </w:tc>
        <w:tc>
          <w:tcPr>
            <w:tcW w:w="5447" w:type="dxa"/>
          </w:tcPr>
          <w:p w:rsidR="00036C4B" w:rsidRPr="00036C4B" w:rsidRDefault="00036C4B" w:rsidP="00036C4B">
            <w:pPr>
              <w:spacing w:before="100" w:beforeAutospacing="1" w:after="100" w:afterAutospacing="1" w:line="240" w:lineRule="auto"/>
              <w:jc w:val="both"/>
            </w:pPr>
          </w:p>
        </w:tc>
      </w:tr>
      <w:tr w:rsidR="006B0EA0" w:rsidTr="006B0EA0">
        <w:trPr>
          <w:trHeight w:val="62"/>
        </w:trPr>
        <w:tc>
          <w:tcPr>
            <w:tcW w:w="5244" w:type="dxa"/>
          </w:tcPr>
          <w:p w:rsidR="006B0EA0" w:rsidRDefault="006B0EA0" w:rsidP="00036C4B">
            <w:pPr>
              <w:spacing w:before="100" w:beforeAutospacing="1" w:after="100" w:afterAutospacing="1" w:line="240" w:lineRule="auto"/>
            </w:pPr>
            <w:r>
              <w:t xml:space="preserve">- TEMPO </w:t>
            </w:r>
            <w:proofErr w:type="spellStart"/>
            <w:r>
              <w:t>DI</w:t>
            </w:r>
            <w:proofErr w:type="spellEnd"/>
            <w:r>
              <w:t xml:space="preserve"> ACCENSIONE</w:t>
            </w:r>
          </w:p>
        </w:tc>
        <w:tc>
          <w:tcPr>
            <w:tcW w:w="5447" w:type="dxa"/>
          </w:tcPr>
          <w:p w:rsidR="006B0EA0" w:rsidRPr="00036C4B" w:rsidRDefault="006B0EA0" w:rsidP="00036C4B">
            <w:pPr>
              <w:spacing w:before="100" w:beforeAutospacing="1" w:after="100" w:afterAutospacing="1" w:line="240" w:lineRule="auto"/>
              <w:jc w:val="both"/>
            </w:pPr>
            <w:r>
              <w:t>(s) &lt; 0,</w:t>
            </w:r>
            <w:r w:rsidR="00FE6EFF">
              <w:t>2</w:t>
            </w:r>
          </w:p>
        </w:tc>
      </w:tr>
      <w:tr w:rsidR="006B0EA0" w:rsidTr="00036C4B">
        <w:trPr>
          <w:trHeight w:val="61"/>
        </w:trPr>
        <w:tc>
          <w:tcPr>
            <w:tcW w:w="5244" w:type="dxa"/>
          </w:tcPr>
          <w:p w:rsidR="006B0EA0" w:rsidRDefault="006B0EA0" w:rsidP="00036C4B">
            <w:pPr>
              <w:spacing w:before="100" w:beforeAutospacing="1" w:after="100" w:afterAutospacing="1" w:line="240" w:lineRule="auto"/>
            </w:pPr>
            <w:r>
              <w:t xml:space="preserve">- NUMERO </w:t>
            </w:r>
            <w:proofErr w:type="spellStart"/>
            <w:r>
              <w:t>DI</w:t>
            </w:r>
            <w:proofErr w:type="spellEnd"/>
            <w:r>
              <w:t xml:space="preserve"> ACCENSIONI</w:t>
            </w:r>
          </w:p>
        </w:tc>
        <w:tc>
          <w:tcPr>
            <w:tcW w:w="5447" w:type="dxa"/>
          </w:tcPr>
          <w:p w:rsidR="006B0EA0" w:rsidRPr="00036C4B" w:rsidRDefault="006B0EA0" w:rsidP="00036C4B">
            <w:pPr>
              <w:spacing w:before="100" w:beforeAutospacing="1" w:after="100" w:afterAutospacing="1" w:line="240" w:lineRule="auto"/>
              <w:jc w:val="both"/>
            </w:pPr>
            <w:r>
              <w:t>&gt; 100.000</w:t>
            </w:r>
          </w:p>
        </w:tc>
      </w:tr>
      <w:tr w:rsidR="006B0EA0" w:rsidTr="00036C4B">
        <w:trPr>
          <w:trHeight w:val="61"/>
        </w:trPr>
        <w:tc>
          <w:tcPr>
            <w:tcW w:w="5244" w:type="dxa"/>
          </w:tcPr>
          <w:p w:rsidR="006B0EA0" w:rsidRDefault="006B0EA0" w:rsidP="00036C4B">
            <w:pPr>
              <w:spacing w:before="100" w:beforeAutospacing="1" w:after="100" w:afterAutospacing="1" w:line="240" w:lineRule="auto"/>
            </w:pPr>
            <w:r>
              <w:t>- VITA MEDIA</w:t>
            </w:r>
          </w:p>
        </w:tc>
        <w:tc>
          <w:tcPr>
            <w:tcW w:w="5447" w:type="dxa"/>
          </w:tcPr>
          <w:p w:rsidR="006B0EA0" w:rsidRPr="00036C4B" w:rsidRDefault="00FE6EFF" w:rsidP="00036C4B">
            <w:pPr>
              <w:spacing w:before="100" w:beforeAutospacing="1" w:after="100" w:afterAutospacing="1" w:line="240" w:lineRule="auto"/>
              <w:jc w:val="both"/>
            </w:pPr>
            <w:r>
              <w:t>(h) &gt; 5</w:t>
            </w:r>
            <w:r w:rsidR="006B0EA0">
              <w:t>0.000</w:t>
            </w:r>
          </w:p>
        </w:tc>
      </w:tr>
      <w:tr w:rsidR="006B0EA0" w:rsidTr="006B0EA0">
        <w:trPr>
          <w:trHeight w:val="1467"/>
        </w:trPr>
        <w:tc>
          <w:tcPr>
            <w:tcW w:w="5244" w:type="dxa"/>
          </w:tcPr>
          <w:p w:rsidR="006B0EA0" w:rsidRDefault="006B0EA0" w:rsidP="006B0EA0">
            <w:pPr>
              <w:spacing w:before="100" w:beforeAutospacing="1" w:after="100" w:afterAutospacing="1" w:line="240" w:lineRule="auto"/>
            </w:pPr>
            <w:r>
              <w:t xml:space="preserve">- CLASSE ENERGETICA </w:t>
            </w:r>
          </w:p>
        </w:tc>
        <w:tc>
          <w:tcPr>
            <w:tcW w:w="5447" w:type="dxa"/>
          </w:tcPr>
          <w:p w:rsidR="006B0EA0" w:rsidRDefault="006B0EA0" w:rsidP="00036C4B">
            <w:pPr>
              <w:spacing w:before="100" w:beforeAutospacing="1" w:after="100" w:afterAutospacing="1" w:line="240" w:lineRule="auto"/>
              <w:jc w:val="both"/>
            </w:pPr>
            <w:proofErr w:type="spellStart"/>
            <w:r>
              <w:t>A+</w:t>
            </w:r>
            <w:proofErr w:type="spellEnd"/>
          </w:p>
          <w:p w:rsidR="006B0EA0" w:rsidRPr="00036C4B" w:rsidRDefault="006B0EA0" w:rsidP="00036C4B">
            <w:pPr>
              <w:spacing w:before="100" w:beforeAutospacing="1" w:after="100" w:afterAutospacing="1" w:line="240" w:lineRule="auto"/>
              <w:jc w:val="both"/>
            </w:pPr>
            <w:r>
              <w:rPr>
                <w:noProof/>
                <w:lang w:eastAsia="it-IT"/>
              </w:rPr>
              <w:drawing>
                <wp:anchor distT="0" distB="0" distL="114300" distR="114300" simplePos="0" relativeHeight="251673600" behindDoc="0" locked="0" layoutInCell="1" allowOverlap="1">
                  <wp:simplePos x="0" y="0"/>
                  <wp:positionH relativeFrom="column">
                    <wp:posOffset>310515</wp:posOffset>
                  </wp:positionH>
                  <wp:positionV relativeFrom="paragraph">
                    <wp:posOffset>-281940</wp:posOffset>
                  </wp:positionV>
                  <wp:extent cx="808990" cy="862330"/>
                  <wp:effectExtent l="19050" t="0" r="0" b="0"/>
                  <wp:wrapThrough wrapText="bothSides">
                    <wp:wrapPolygon edited="0">
                      <wp:start x="-509" y="0"/>
                      <wp:lineTo x="-509" y="20996"/>
                      <wp:lineTo x="21363" y="20996"/>
                      <wp:lineTo x="21363" y="0"/>
                      <wp:lineTo x="-509" y="0"/>
                    </wp:wrapPolygon>
                  </wp:wrapThrough>
                  <wp:docPr id="9" name="Immagine 9" descr="http://www.lunaresidence.eu/luna_wp/wordpress/wp-content/uploads/2012/12/Clas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naresidence.eu/luna_wp/wordpress/wp-content/uploads/2012/12/ClasseA.jpg"/>
                          <pic:cNvPicPr>
                            <a:picLocks noChangeAspect="1" noChangeArrowheads="1"/>
                          </pic:cNvPicPr>
                        </pic:nvPicPr>
                        <pic:blipFill>
                          <a:blip r:embed="rId15" cstate="print"/>
                          <a:srcRect/>
                          <a:stretch>
                            <a:fillRect/>
                          </a:stretch>
                        </pic:blipFill>
                        <pic:spPr bwMode="auto">
                          <a:xfrm>
                            <a:off x="0" y="0"/>
                            <a:ext cx="808990" cy="862330"/>
                          </a:xfrm>
                          <a:prstGeom prst="rect">
                            <a:avLst/>
                          </a:prstGeom>
                          <a:noFill/>
                          <a:ln w="9525">
                            <a:noFill/>
                            <a:miter lim="800000"/>
                            <a:headEnd/>
                            <a:tailEnd/>
                          </a:ln>
                        </pic:spPr>
                      </pic:pic>
                    </a:graphicData>
                  </a:graphic>
                </wp:anchor>
              </w:drawing>
            </w:r>
          </w:p>
        </w:tc>
      </w:tr>
      <w:tr w:rsidR="006B0EA0" w:rsidTr="00036C4B">
        <w:trPr>
          <w:trHeight w:val="61"/>
        </w:trPr>
        <w:tc>
          <w:tcPr>
            <w:tcW w:w="5244" w:type="dxa"/>
          </w:tcPr>
          <w:p w:rsidR="006B0EA0" w:rsidRDefault="006B0EA0" w:rsidP="00036C4B">
            <w:pPr>
              <w:spacing w:before="100" w:beforeAutospacing="1" w:after="100" w:afterAutospacing="1" w:line="240" w:lineRule="auto"/>
            </w:pPr>
            <w:r>
              <w:t>- CERTIFICAZIONI</w:t>
            </w:r>
          </w:p>
        </w:tc>
        <w:tc>
          <w:tcPr>
            <w:tcW w:w="5447" w:type="dxa"/>
          </w:tcPr>
          <w:p w:rsidR="006B0EA0" w:rsidRPr="00036C4B" w:rsidRDefault="006B0EA0" w:rsidP="00036C4B">
            <w:pPr>
              <w:spacing w:before="100" w:beforeAutospacing="1" w:after="100" w:afterAutospacing="1" w:line="240" w:lineRule="auto"/>
              <w:jc w:val="both"/>
            </w:pPr>
            <w:r>
              <w:t>CE, ROHS</w:t>
            </w:r>
          </w:p>
        </w:tc>
      </w:tr>
    </w:tbl>
    <w:p w:rsidR="009A657F" w:rsidRDefault="009A657F" w:rsidP="009A657F">
      <w:pPr>
        <w:shd w:val="clear" w:color="auto" w:fill="FFFFFF"/>
        <w:spacing w:before="100" w:beforeAutospacing="1" w:after="100" w:afterAutospacing="1" w:line="240" w:lineRule="auto"/>
        <w:rPr>
          <w:sz w:val="40"/>
          <w:szCs w:val="40"/>
        </w:rPr>
      </w:pPr>
    </w:p>
    <w:p w:rsidR="00925064" w:rsidRDefault="00925064" w:rsidP="009A657F">
      <w:pPr>
        <w:shd w:val="clear" w:color="auto" w:fill="FFFFFF"/>
        <w:spacing w:before="100" w:beforeAutospacing="1" w:after="100" w:afterAutospacing="1" w:line="240" w:lineRule="auto"/>
        <w:rPr>
          <w:sz w:val="40"/>
          <w:szCs w:val="40"/>
        </w:rPr>
      </w:pPr>
    </w:p>
    <w:p w:rsidR="00925064" w:rsidRDefault="00925064" w:rsidP="00925064">
      <w:pPr>
        <w:shd w:val="clear" w:color="auto" w:fill="FFFFFF"/>
        <w:spacing w:before="100" w:beforeAutospacing="1" w:after="100" w:afterAutospacing="1" w:line="240" w:lineRule="auto"/>
        <w:ind w:left="-284"/>
        <w:rPr>
          <w:noProof/>
          <w:sz w:val="40"/>
          <w:szCs w:val="40"/>
          <w:lang w:eastAsia="it-IT"/>
        </w:rPr>
      </w:pPr>
      <w:r w:rsidRPr="006B0EA0">
        <w:rPr>
          <w:sz w:val="40"/>
          <w:szCs w:val="40"/>
        </w:rPr>
        <w:t>Curva fotometrica</w:t>
      </w:r>
      <w:r>
        <w:rPr>
          <w:sz w:val="40"/>
          <w:szCs w:val="40"/>
        </w:rPr>
        <w:t>:</w:t>
      </w:r>
      <w:r w:rsidRPr="00925064">
        <w:rPr>
          <w:noProof/>
          <w:sz w:val="40"/>
          <w:szCs w:val="40"/>
          <w:lang w:eastAsia="it-IT"/>
        </w:rPr>
        <w:t xml:space="preserve"> </w:t>
      </w:r>
    </w:p>
    <w:p w:rsidR="005F5C78" w:rsidRPr="005F5C78" w:rsidRDefault="005F5C78" w:rsidP="005F5C78">
      <w:pPr>
        <w:shd w:val="clear" w:color="auto" w:fill="FFFFFF"/>
        <w:spacing w:before="100" w:beforeAutospacing="1" w:after="100" w:afterAutospacing="1" w:line="240" w:lineRule="auto"/>
        <w:ind w:left="-284"/>
        <w:rPr>
          <w:sz w:val="40"/>
          <w:szCs w:val="40"/>
        </w:rPr>
      </w:pPr>
      <w:r>
        <w:rPr>
          <w:noProof/>
          <w:sz w:val="40"/>
          <w:szCs w:val="40"/>
          <w:lang w:eastAsia="it-IT"/>
        </w:rPr>
        <w:drawing>
          <wp:anchor distT="0" distB="0" distL="114300" distR="114300" simplePos="0" relativeHeight="251679744" behindDoc="0" locked="0" layoutInCell="1" allowOverlap="1">
            <wp:simplePos x="0" y="0"/>
            <wp:positionH relativeFrom="column">
              <wp:posOffset>2742565</wp:posOffset>
            </wp:positionH>
            <wp:positionV relativeFrom="paragraph">
              <wp:posOffset>92075</wp:posOffset>
            </wp:positionV>
            <wp:extent cx="1610995" cy="1483360"/>
            <wp:effectExtent l="19050" t="0" r="8255" b="0"/>
            <wp:wrapSquare wrapText="bothSides"/>
            <wp:docPr id="10" name="Immagine 4" descr="http://www.arenaluci.it/media/catalog/product/cache/1/thumbnail/17f82f742ffe127f42dca9de82fb58b1/F/L/FL0066_light_emission.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enaluci.it/media/catalog/product/cache/1/thumbnail/17f82f742ffe127f42dca9de82fb58b1/F/L/FL0066_light_emission.jpg">
                      <a:hlinkClick r:id="rId16" tooltip="&quot;&quot;"/>
                    </pic:cNvPr>
                    <pic:cNvPicPr>
                      <a:picLocks noChangeAspect="1" noChangeArrowheads="1"/>
                    </pic:cNvPicPr>
                  </pic:nvPicPr>
                  <pic:blipFill>
                    <a:blip r:embed="rId17"/>
                    <a:srcRect/>
                    <a:stretch>
                      <a:fillRect/>
                    </a:stretch>
                  </pic:blipFill>
                  <pic:spPr bwMode="auto">
                    <a:xfrm>
                      <a:off x="0" y="0"/>
                      <a:ext cx="1610995" cy="1483360"/>
                    </a:xfrm>
                    <a:prstGeom prst="rect">
                      <a:avLst/>
                    </a:prstGeom>
                    <a:noFill/>
                    <a:ln w="9525">
                      <a:noFill/>
                      <a:miter lim="800000"/>
                      <a:headEnd/>
                      <a:tailEnd/>
                    </a:ln>
                  </pic:spPr>
                </pic:pic>
              </a:graphicData>
            </a:graphic>
          </wp:anchor>
        </w:drawing>
      </w:r>
      <w:r>
        <w:rPr>
          <w:noProof/>
          <w:sz w:val="40"/>
          <w:szCs w:val="40"/>
          <w:lang w:eastAsia="it-IT"/>
        </w:rPr>
        <w:drawing>
          <wp:inline distT="0" distB="0" distL="0" distR="0">
            <wp:extent cx="2905495" cy="2932981"/>
            <wp:effectExtent l="19050" t="0" r="91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905654" cy="2933142"/>
                    </a:xfrm>
                    <a:prstGeom prst="rect">
                      <a:avLst/>
                    </a:prstGeom>
                    <a:noFill/>
                    <a:ln w="9525">
                      <a:noFill/>
                      <a:miter lim="800000"/>
                      <a:headEnd/>
                      <a:tailEnd/>
                    </a:ln>
                  </pic:spPr>
                </pic:pic>
              </a:graphicData>
            </a:graphic>
          </wp:inline>
        </w:drawing>
      </w:r>
      <w:r w:rsidRPr="005F5C78">
        <w:rPr>
          <w:rFonts w:ascii="Arial" w:eastAsia="Times New Roman" w:hAnsi="Arial" w:cs="Arial"/>
          <w:vanish/>
          <w:sz w:val="16"/>
          <w:szCs w:val="16"/>
          <w:lang w:eastAsia="it-IT"/>
        </w:rPr>
        <w:t>Inizio modulo</w:t>
      </w:r>
    </w:p>
    <w:p w:rsidR="005F5C78" w:rsidRDefault="005F5C78" w:rsidP="005F5C78">
      <w:pPr>
        <w:spacing w:after="0" w:line="240" w:lineRule="auto"/>
        <w:ind w:left="360"/>
        <w:rPr>
          <w:rFonts w:ascii="Times New Roman" w:eastAsia="Times New Roman" w:hAnsi="Times New Roman" w:cs="Times New Roman"/>
          <w:color w:val="000000"/>
          <w:sz w:val="27"/>
          <w:szCs w:val="27"/>
          <w:lang w:eastAsia="it-IT"/>
        </w:rPr>
      </w:pPr>
    </w:p>
    <w:p w:rsidR="009A657F"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9A657F"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9A657F"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9A657F" w:rsidRPr="005F5C78" w:rsidRDefault="009A657F" w:rsidP="005F5C78">
      <w:pPr>
        <w:spacing w:after="0" w:line="240" w:lineRule="auto"/>
        <w:ind w:left="360"/>
        <w:rPr>
          <w:rFonts w:ascii="Times New Roman" w:eastAsia="Times New Roman" w:hAnsi="Times New Roman" w:cs="Times New Roman"/>
          <w:color w:val="000000"/>
          <w:sz w:val="27"/>
          <w:szCs w:val="27"/>
          <w:lang w:eastAsia="it-IT"/>
        </w:rPr>
      </w:pPr>
    </w:p>
    <w:p w:rsidR="005F5C78" w:rsidRPr="005F5C78" w:rsidRDefault="005F5C78" w:rsidP="005F5C78">
      <w:pPr>
        <w:pBdr>
          <w:top w:val="single" w:sz="6" w:space="1" w:color="auto"/>
        </w:pBdr>
        <w:spacing w:after="0" w:line="240" w:lineRule="auto"/>
        <w:jc w:val="center"/>
        <w:rPr>
          <w:rFonts w:ascii="Arial" w:eastAsia="Times New Roman" w:hAnsi="Arial" w:cs="Arial"/>
          <w:vanish/>
          <w:sz w:val="16"/>
          <w:szCs w:val="16"/>
          <w:lang w:eastAsia="it-IT"/>
        </w:rPr>
      </w:pPr>
      <w:r w:rsidRPr="005F5C78">
        <w:rPr>
          <w:rFonts w:ascii="Arial" w:eastAsia="Times New Roman" w:hAnsi="Arial" w:cs="Arial"/>
          <w:vanish/>
          <w:sz w:val="16"/>
          <w:szCs w:val="16"/>
          <w:lang w:eastAsia="it-IT"/>
        </w:rPr>
        <w:t>Fine modulo</w:t>
      </w:r>
    </w:p>
    <w:p w:rsidR="009A657F" w:rsidRPr="005F5C78" w:rsidRDefault="005F5C78" w:rsidP="005F5C78">
      <w:pPr>
        <w:spacing w:line="272" w:lineRule="atLeast"/>
        <w:rPr>
          <w:rFonts w:ascii="Arial" w:eastAsia="Times New Roman" w:hAnsi="Arial" w:cs="Arial"/>
          <w:color w:val="666666"/>
          <w:sz w:val="18"/>
          <w:szCs w:val="18"/>
          <w:lang w:eastAsia="it-IT"/>
        </w:rPr>
      </w:pPr>
      <w:r w:rsidRPr="005F5C78">
        <w:rPr>
          <w:rFonts w:ascii="Arial" w:eastAsia="Times New Roman" w:hAnsi="Arial" w:cs="Arial"/>
          <w:color w:val="666666"/>
          <w:sz w:val="18"/>
          <w:szCs w:val="18"/>
          <w:lang w:eastAsia="it-IT"/>
        </w:rPr>
        <w:t xml:space="preserve">Faro da incasso a LED calpestabile con ottica asimmetrica. Adatto per installazioni interne ed esterne. Completo di controcassa per muratura. </w:t>
      </w:r>
      <w:r w:rsidR="009A657F" w:rsidRPr="009A657F">
        <w:rPr>
          <w:rFonts w:ascii="Arial" w:eastAsia="Times New Roman" w:hAnsi="Arial" w:cs="Arial"/>
          <w:color w:val="666666"/>
          <w:sz w:val="18"/>
          <w:szCs w:val="18"/>
          <w:lang w:eastAsia="it-IT"/>
        </w:rPr>
        <w:t>Faretto A LED Segna passi Ad Incasso Calpestabile E Carrabile Per Esterni Ed Interni Con Un F</w:t>
      </w:r>
      <w:r w:rsidR="009A657F">
        <w:rPr>
          <w:rFonts w:ascii="Arial" w:eastAsia="Times New Roman" w:hAnsi="Arial" w:cs="Arial"/>
          <w:color w:val="666666"/>
          <w:sz w:val="18"/>
          <w:szCs w:val="18"/>
          <w:lang w:eastAsia="it-IT"/>
        </w:rPr>
        <w:t>attore Di Impermeabilità Di IP65</w:t>
      </w:r>
      <w:r w:rsidR="009A657F" w:rsidRPr="009A657F">
        <w:rPr>
          <w:rFonts w:ascii="Arial" w:eastAsia="Times New Roman" w:hAnsi="Arial" w:cs="Arial"/>
          <w:color w:val="666666"/>
          <w:sz w:val="18"/>
          <w:szCs w:val="18"/>
          <w:lang w:eastAsia="it-IT"/>
        </w:rPr>
        <w:t xml:space="preserve"> Ideale Per Giardini, Vialetti E Per Creare Percorsi. Alimentato A 220/240V, Grazie Alla Tecnologia A Led Si Avrà La Massima Efficienza Con Il Minimo Consumo. Segna passo Composto Da Una Ghiera In Acciaio Lucido, Da Un Vetro Ed Una Cassaforma In Termoplastica Per L'incasso. Faretto Per Utilizzo Calpestabile E Resistente Alle Intemperie . La Durata Di Circa 50.000 Ore È Maggiore Rispetto Ai Tradizionale Faretti Alogeni.</w:t>
      </w:r>
      <w:r w:rsidR="009A657F" w:rsidRPr="009A657F">
        <w:rPr>
          <w:rFonts w:eastAsia="Times New Roman"/>
          <w:color w:val="666666"/>
          <w:sz w:val="18"/>
          <w:szCs w:val="18"/>
          <w:lang w:eastAsia="it-IT"/>
        </w:rPr>
        <w:t> </w:t>
      </w:r>
    </w:p>
    <w:p w:rsidR="00925064" w:rsidRDefault="00925064" w:rsidP="00925064">
      <w:pPr>
        <w:shd w:val="clear" w:color="auto" w:fill="FFFFFF"/>
        <w:spacing w:before="100" w:beforeAutospacing="1" w:after="100" w:afterAutospacing="1" w:line="240" w:lineRule="auto"/>
        <w:ind w:left="-284"/>
        <w:rPr>
          <w:rFonts w:ascii="Arial" w:hAnsi="Arial" w:cs="Arial"/>
          <w:color w:val="000000"/>
          <w:sz w:val="18"/>
          <w:szCs w:val="18"/>
          <w:shd w:val="clear" w:color="auto" w:fill="EFEFEF"/>
        </w:rPr>
      </w:pPr>
    </w:p>
    <w:p w:rsidR="006B0EA0" w:rsidRPr="005F5C78" w:rsidRDefault="009A657F" w:rsidP="005F5C78">
      <w:pPr>
        <w:shd w:val="clear" w:color="auto" w:fill="FFFFFF"/>
        <w:spacing w:before="100" w:beforeAutospacing="1" w:after="100" w:afterAutospacing="1" w:line="240" w:lineRule="auto"/>
        <w:rPr>
          <w:rFonts w:ascii="Arial" w:hAnsi="Arial" w:cs="Arial"/>
          <w:color w:val="000000"/>
          <w:sz w:val="18"/>
          <w:szCs w:val="18"/>
          <w:shd w:val="clear" w:color="auto" w:fill="EFEFEF"/>
        </w:rPr>
      </w:pPr>
      <w:r>
        <w:rPr>
          <w:rFonts w:ascii="Arial" w:hAnsi="Arial" w:cs="Arial"/>
          <w:noProof/>
          <w:color w:val="000000"/>
          <w:sz w:val="18"/>
          <w:szCs w:val="18"/>
          <w:lang w:eastAsia="it-IT"/>
        </w:rPr>
        <w:drawing>
          <wp:anchor distT="0" distB="0" distL="114300" distR="114300" simplePos="0" relativeHeight="251676672" behindDoc="0" locked="0" layoutInCell="1" allowOverlap="1">
            <wp:simplePos x="0" y="0"/>
            <wp:positionH relativeFrom="column">
              <wp:posOffset>5919470</wp:posOffset>
            </wp:positionH>
            <wp:positionV relativeFrom="paragraph">
              <wp:posOffset>229870</wp:posOffset>
            </wp:positionV>
            <wp:extent cx="765810" cy="672465"/>
            <wp:effectExtent l="19050" t="0" r="0" b="0"/>
            <wp:wrapSquare wrapText="bothSides"/>
            <wp:docPr id="37" name="Immagine 4" descr="silampitho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ampithome(1).png"/>
                    <pic:cNvPicPr/>
                  </pic:nvPicPr>
                  <pic:blipFill>
                    <a:blip r:embed="rId5" cstate="print"/>
                    <a:stretch>
                      <a:fillRect/>
                    </a:stretch>
                  </pic:blipFill>
                  <pic:spPr>
                    <a:xfrm>
                      <a:off x="0" y="0"/>
                      <a:ext cx="765810" cy="672465"/>
                    </a:xfrm>
                    <a:prstGeom prst="rect">
                      <a:avLst/>
                    </a:prstGeom>
                  </pic:spPr>
                </pic:pic>
              </a:graphicData>
            </a:graphic>
          </wp:anchor>
        </w:drawing>
      </w:r>
    </w:p>
    <w:p w:rsidR="006B0EA0" w:rsidRDefault="006B0EA0" w:rsidP="005F5C78">
      <w:pPr>
        <w:shd w:val="clear" w:color="auto" w:fill="FFFFFF"/>
        <w:spacing w:before="100" w:beforeAutospacing="1" w:after="100" w:afterAutospacing="1" w:line="240" w:lineRule="auto"/>
        <w:ind w:left="-284"/>
        <w:rPr>
          <w:sz w:val="40"/>
          <w:szCs w:val="40"/>
        </w:rPr>
      </w:pPr>
    </w:p>
    <w:p w:rsidR="006B0EA0" w:rsidRDefault="006B0EA0" w:rsidP="006B0EA0">
      <w:pPr>
        <w:shd w:val="clear" w:color="auto" w:fill="FFFFFF"/>
        <w:spacing w:before="100" w:beforeAutospacing="1" w:after="100" w:afterAutospacing="1" w:line="240" w:lineRule="auto"/>
        <w:ind w:left="-284"/>
        <w:rPr>
          <w:sz w:val="40"/>
          <w:szCs w:val="40"/>
        </w:rPr>
      </w:pPr>
    </w:p>
    <w:sectPr w:rsidR="006B0EA0" w:rsidSect="006F28FE">
      <w:pgSz w:w="11906" w:h="16838"/>
      <w:pgMar w:top="567"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7" w:usb1="00000001" w:usb2="00000000" w:usb3="00000000" w:csb0="00000093"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00px-Recycling_symbol_svg" style="width:46.85pt;height:46.85pt;visibility:visible;mso-wrap-style:square" o:bullet="t">
        <v:imagedata r:id="rId1" o:title="500px-Recycling_symbol_svg"/>
      </v:shape>
    </w:pict>
  </w:numPicBullet>
  <w:abstractNum w:abstractNumId="0">
    <w:nsid w:val="01007D64"/>
    <w:multiLevelType w:val="multilevel"/>
    <w:tmpl w:val="8B2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D70D5"/>
    <w:multiLevelType w:val="multilevel"/>
    <w:tmpl w:val="A54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3611F"/>
    <w:multiLevelType w:val="multilevel"/>
    <w:tmpl w:val="419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76600"/>
    <w:multiLevelType w:val="multilevel"/>
    <w:tmpl w:val="D844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671A3"/>
    <w:multiLevelType w:val="multilevel"/>
    <w:tmpl w:val="A54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1218DB"/>
    <w:multiLevelType w:val="hybridMultilevel"/>
    <w:tmpl w:val="90904BBA"/>
    <w:lvl w:ilvl="0" w:tplc="B1D25460">
      <w:start w:val="1"/>
      <w:numFmt w:val="bullet"/>
      <w:lvlText w:val=""/>
      <w:lvlPicBulletId w:val="0"/>
      <w:lvlJc w:val="left"/>
      <w:pPr>
        <w:tabs>
          <w:tab w:val="num" w:pos="644"/>
        </w:tabs>
        <w:ind w:left="644" w:hanging="360"/>
      </w:pPr>
      <w:rPr>
        <w:rFonts w:ascii="Symbol" w:hAnsi="Symbol" w:hint="default"/>
      </w:rPr>
    </w:lvl>
    <w:lvl w:ilvl="1" w:tplc="5BCC2302" w:tentative="1">
      <w:start w:val="1"/>
      <w:numFmt w:val="bullet"/>
      <w:lvlText w:val=""/>
      <w:lvlJc w:val="left"/>
      <w:pPr>
        <w:tabs>
          <w:tab w:val="num" w:pos="1364"/>
        </w:tabs>
        <w:ind w:left="1364" w:hanging="360"/>
      </w:pPr>
      <w:rPr>
        <w:rFonts w:ascii="Symbol" w:hAnsi="Symbol" w:hint="default"/>
      </w:rPr>
    </w:lvl>
    <w:lvl w:ilvl="2" w:tplc="4798E0FC" w:tentative="1">
      <w:start w:val="1"/>
      <w:numFmt w:val="bullet"/>
      <w:lvlText w:val=""/>
      <w:lvlJc w:val="left"/>
      <w:pPr>
        <w:tabs>
          <w:tab w:val="num" w:pos="2084"/>
        </w:tabs>
        <w:ind w:left="2084" w:hanging="360"/>
      </w:pPr>
      <w:rPr>
        <w:rFonts w:ascii="Symbol" w:hAnsi="Symbol" w:hint="default"/>
      </w:rPr>
    </w:lvl>
    <w:lvl w:ilvl="3" w:tplc="D4B6E048" w:tentative="1">
      <w:start w:val="1"/>
      <w:numFmt w:val="bullet"/>
      <w:lvlText w:val=""/>
      <w:lvlJc w:val="left"/>
      <w:pPr>
        <w:tabs>
          <w:tab w:val="num" w:pos="2804"/>
        </w:tabs>
        <w:ind w:left="2804" w:hanging="360"/>
      </w:pPr>
      <w:rPr>
        <w:rFonts w:ascii="Symbol" w:hAnsi="Symbol" w:hint="default"/>
      </w:rPr>
    </w:lvl>
    <w:lvl w:ilvl="4" w:tplc="B2A4BA58" w:tentative="1">
      <w:start w:val="1"/>
      <w:numFmt w:val="bullet"/>
      <w:lvlText w:val=""/>
      <w:lvlJc w:val="left"/>
      <w:pPr>
        <w:tabs>
          <w:tab w:val="num" w:pos="3524"/>
        </w:tabs>
        <w:ind w:left="3524" w:hanging="360"/>
      </w:pPr>
      <w:rPr>
        <w:rFonts w:ascii="Symbol" w:hAnsi="Symbol" w:hint="default"/>
      </w:rPr>
    </w:lvl>
    <w:lvl w:ilvl="5" w:tplc="46F21E8C" w:tentative="1">
      <w:start w:val="1"/>
      <w:numFmt w:val="bullet"/>
      <w:lvlText w:val=""/>
      <w:lvlJc w:val="left"/>
      <w:pPr>
        <w:tabs>
          <w:tab w:val="num" w:pos="4244"/>
        </w:tabs>
        <w:ind w:left="4244" w:hanging="360"/>
      </w:pPr>
      <w:rPr>
        <w:rFonts w:ascii="Symbol" w:hAnsi="Symbol" w:hint="default"/>
      </w:rPr>
    </w:lvl>
    <w:lvl w:ilvl="6" w:tplc="591E5122" w:tentative="1">
      <w:start w:val="1"/>
      <w:numFmt w:val="bullet"/>
      <w:lvlText w:val=""/>
      <w:lvlJc w:val="left"/>
      <w:pPr>
        <w:tabs>
          <w:tab w:val="num" w:pos="4964"/>
        </w:tabs>
        <w:ind w:left="4964" w:hanging="360"/>
      </w:pPr>
      <w:rPr>
        <w:rFonts w:ascii="Symbol" w:hAnsi="Symbol" w:hint="default"/>
      </w:rPr>
    </w:lvl>
    <w:lvl w:ilvl="7" w:tplc="14649704" w:tentative="1">
      <w:start w:val="1"/>
      <w:numFmt w:val="bullet"/>
      <w:lvlText w:val=""/>
      <w:lvlJc w:val="left"/>
      <w:pPr>
        <w:tabs>
          <w:tab w:val="num" w:pos="5684"/>
        </w:tabs>
        <w:ind w:left="5684" w:hanging="360"/>
      </w:pPr>
      <w:rPr>
        <w:rFonts w:ascii="Symbol" w:hAnsi="Symbol" w:hint="default"/>
      </w:rPr>
    </w:lvl>
    <w:lvl w:ilvl="8" w:tplc="E5F0A35E" w:tentative="1">
      <w:start w:val="1"/>
      <w:numFmt w:val="bullet"/>
      <w:lvlText w:val=""/>
      <w:lvlJc w:val="left"/>
      <w:pPr>
        <w:tabs>
          <w:tab w:val="num" w:pos="6404"/>
        </w:tabs>
        <w:ind w:left="6404" w:hanging="360"/>
      </w:pPr>
      <w:rPr>
        <w:rFonts w:ascii="Symbol" w:hAnsi="Symbol"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0125A7"/>
    <w:rsid w:val="000125A7"/>
    <w:rsid w:val="000146CB"/>
    <w:rsid w:val="00036C4B"/>
    <w:rsid w:val="000635D4"/>
    <w:rsid w:val="000911DB"/>
    <w:rsid w:val="000A6F3E"/>
    <w:rsid w:val="000D10C3"/>
    <w:rsid w:val="00103A54"/>
    <w:rsid w:val="00127BD1"/>
    <w:rsid w:val="001C4A63"/>
    <w:rsid w:val="0024054F"/>
    <w:rsid w:val="002E5DB5"/>
    <w:rsid w:val="003015F1"/>
    <w:rsid w:val="003019C1"/>
    <w:rsid w:val="005F5C78"/>
    <w:rsid w:val="0061009C"/>
    <w:rsid w:val="00646088"/>
    <w:rsid w:val="006B0EA0"/>
    <w:rsid w:val="006F28FE"/>
    <w:rsid w:val="007258E2"/>
    <w:rsid w:val="0087417F"/>
    <w:rsid w:val="00925064"/>
    <w:rsid w:val="009975D5"/>
    <w:rsid w:val="009A657F"/>
    <w:rsid w:val="00A72EA7"/>
    <w:rsid w:val="00AD6C2C"/>
    <w:rsid w:val="00B0027A"/>
    <w:rsid w:val="00B55DB1"/>
    <w:rsid w:val="00B858D7"/>
    <w:rsid w:val="00BA3564"/>
    <w:rsid w:val="00C46A46"/>
    <w:rsid w:val="00CE725D"/>
    <w:rsid w:val="00E53745"/>
    <w:rsid w:val="00EB2C8B"/>
    <w:rsid w:val="00EB39D7"/>
    <w:rsid w:val="00F64B44"/>
    <w:rsid w:val="00FD00F4"/>
    <w:rsid w:val="00FE6E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25D"/>
  </w:style>
  <w:style w:type="paragraph" w:styleId="Titolo2">
    <w:name w:val="heading 2"/>
    <w:basedOn w:val="Normale"/>
    <w:next w:val="Normale"/>
    <w:link w:val="Titolo2Carattere"/>
    <w:uiPriority w:val="9"/>
    <w:semiHidden/>
    <w:unhideWhenUsed/>
    <w:qFormat/>
    <w:rsid w:val="00B00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0125A7"/>
    <w:pPr>
      <w:spacing w:before="100" w:beforeAutospacing="1" w:after="100" w:afterAutospacing="1" w:line="432" w:lineRule="atLeast"/>
      <w:outlineLvl w:val="3"/>
    </w:pPr>
    <w:rPr>
      <w:rFonts w:ascii="Times New Roman" w:eastAsia="Times New Roman" w:hAnsi="Times New Roman" w:cs="Times New Roman"/>
      <w:lang w:eastAsia="it-IT"/>
    </w:rPr>
  </w:style>
  <w:style w:type="paragraph" w:styleId="Titolo6">
    <w:name w:val="heading 6"/>
    <w:basedOn w:val="Normale"/>
    <w:next w:val="Normale"/>
    <w:link w:val="Titolo6Carattere"/>
    <w:uiPriority w:val="9"/>
    <w:semiHidden/>
    <w:unhideWhenUsed/>
    <w:qFormat/>
    <w:rsid w:val="002E5D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0125A7"/>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0125A7"/>
    <w:rPr>
      <w:strike w:val="0"/>
      <w:dstrike w:val="0"/>
      <w:color w:val="666666"/>
      <w:u w:val="none"/>
      <w:effect w:val="none"/>
    </w:rPr>
  </w:style>
  <w:style w:type="paragraph" w:styleId="Iniziomodulo-z">
    <w:name w:val="HTML Top of Form"/>
    <w:basedOn w:val="Normale"/>
    <w:next w:val="Normale"/>
    <w:link w:val="Iniziomodulo-zCarattere"/>
    <w:hidden/>
    <w:uiPriority w:val="99"/>
    <w:semiHidden/>
    <w:unhideWhenUsed/>
    <w:rsid w:val="000125A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25A7"/>
    <w:rPr>
      <w:rFonts w:ascii="Arial" w:eastAsia="Times New Roman" w:hAnsi="Arial" w:cs="Arial"/>
      <w:vanish/>
      <w:sz w:val="16"/>
      <w:szCs w:val="16"/>
      <w:lang w:eastAsia="it-IT"/>
    </w:rPr>
  </w:style>
  <w:style w:type="character" w:styleId="Enfasigrassetto">
    <w:name w:val="Strong"/>
    <w:basedOn w:val="Carpredefinitoparagrafo"/>
    <w:uiPriority w:val="22"/>
    <w:qFormat/>
    <w:rsid w:val="000125A7"/>
    <w:rPr>
      <w:b/>
      <w:bCs/>
    </w:rPr>
  </w:style>
  <w:style w:type="paragraph" w:styleId="Finemodulo-z">
    <w:name w:val="HTML Bottom of Form"/>
    <w:basedOn w:val="Normale"/>
    <w:next w:val="Normale"/>
    <w:link w:val="Finemodulo-zCarattere"/>
    <w:hidden/>
    <w:uiPriority w:val="99"/>
    <w:semiHidden/>
    <w:unhideWhenUsed/>
    <w:rsid w:val="000125A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25A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0125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5A7"/>
    <w:rPr>
      <w:rFonts w:ascii="Tahoma" w:hAnsi="Tahoma" w:cs="Tahoma"/>
      <w:sz w:val="16"/>
      <w:szCs w:val="16"/>
    </w:rPr>
  </w:style>
  <w:style w:type="paragraph" w:styleId="NormaleWeb">
    <w:name w:val="Normal (Web)"/>
    <w:basedOn w:val="Normale"/>
    <w:uiPriority w:val="99"/>
    <w:unhideWhenUsed/>
    <w:rsid w:val="00E537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53745"/>
  </w:style>
  <w:style w:type="character" w:customStyle="1" w:styleId="Titolo6Carattere">
    <w:name w:val="Titolo 6 Carattere"/>
    <w:basedOn w:val="Carpredefinitoparagrafo"/>
    <w:link w:val="Titolo6"/>
    <w:uiPriority w:val="9"/>
    <w:semiHidden/>
    <w:rsid w:val="002E5DB5"/>
    <w:rPr>
      <w:rFonts w:asciiTheme="majorHAnsi" w:eastAsiaTheme="majorEastAsia" w:hAnsiTheme="majorHAnsi" w:cstheme="majorBidi"/>
      <w:i/>
      <w:iCs/>
      <w:color w:val="243F60" w:themeColor="accent1" w:themeShade="7F"/>
    </w:rPr>
  </w:style>
  <w:style w:type="character" w:customStyle="1" w:styleId="Titolo2Carattere">
    <w:name w:val="Titolo 2 Carattere"/>
    <w:basedOn w:val="Carpredefinitoparagrafo"/>
    <w:link w:val="Titolo2"/>
    <w:uiPriority w:val="9"/>
    <w:semiHidden/>
    <w:rsid w:val="00B0027A"/>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6F28FE"/>
    <w:pPr>
      <w:ind w:left="720"/>
      <w:contextualSpacing/>
    </w:pPr>
  </w:style>
  <w:style w:type="table" w:styleId="Grigliatabella">
    <w:name w:val="Table Grid"/>
    <w:basedOn w:val="Tabellanormale"/>
    <w:uiPriority w:val="59"/>
    <w:rsid w:val="00301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97366">
      <w:bodyDiv w:val="1"/>
      <w:marLeft w:val="0"/>
      <w:marRight w:val="0"/>
      <w:marTop w:val="0"/>
      <w:marBottom w:val="0"/>
      <w:divBdr>
        <w:top w:val="none" w:sz="0" w:space="0" w:color="auto"/>
        <w:left w:val="none" w:sz="0" w:space="0" w:color="auto"/>
        <w:bottom w:val="none" w:sz="0" w:space="0" w:color="auto"/>
        <w:right w:val="none" w:sz="0" w:space="0" w:color="auto"/>
      </w:divBdr>
    </w:div>
    <w:div w:id="244803052">
      <w:bodyDiv w:val="1"/>
      <w:marLeft w:val="0"/>
      <w:marRight w:val="0"/>
      <w:marTop w:val="0"/>
      <w:marBottom w:val="0"/>
      <w:divBdr>
        <w:top w:val="none" w:sz="0" w:space="0" w:color="auto"/>
        <w:left w:val="none" w:sz="0" w:space="0" w:color="auto"/>
        <w:bottom w:val="none" w:sz="0" w:space="0" w:color="auto"/>
        <w:right w:val="none" w:sz="0" w:space="0" w:color="auto"/>
      </w:divBdr>
      <w:divsChild>
        <w:div w:id="247663115">
          <w:marLeft w:val="0"/>
          <w:marRight w:val="0"/>
          <w:marTop w:val="0"/>
          <w:marBottom w:val="0"/>
          <w:divBdr>
            <w:top w:val="none" w:sz="0" w:space="0" w:color="auto"/>
            <w:left w:val="none" w:sz="0" w:space="0" w:color="auto"/>
            <w:bottom w:val="none" w:sz="0" w:space="0" w:color="auto"/>
            <w:right w:val="none" w:sz="0" w:space="0" w:color="auto"/>
          </w:divBdr>
        </w:div>
        <w:div w:id="1300573956">
          <w:marLeft w:val="0"/>
          <w:marRight w:val="0"/>
          <w:marTop w:val="0"/>
          <w:marBottom w:val="0"/>
          <w:divBdr>
            <w:top w:val="none" w:sz="0" w:space="0" w:color="auto"/>
            <w:left w:val="none" w:sz="0" w:space="0" w:color="auto"/>
            <w:bottom w:val="none" w:sz="0" w:space="0" w:color="auto"/>
            <w:right w:val="none" w:sz="0" w:space="0" w:color="auto"/>
          </w:divBdr>
        </w:div>
        <w:div w:id="838807579">
          <w:marLeft w:val="0"/>
          <w:marRight w:val="0"/>
          <w:marTop w:val="0"/>
          <w:marBottom w:val="0"/>
          <w:divBdr>
            <w:top w:val="none" w:sz="0" w:space="0" w:color="auto"/>
            <w:left w:val="none" w:sz="0" w:space="0" w:color="auto"/>
            <w:bottom w:val="none" w:sz="0" w:space="0" w:color="auto"/>
            <w:right w:val="none" w:sz="0" w:space="0" w:color="auto"/>
          </w:divBdr>
        </w:div>
      </w:divsChild>
    </w:div>
    <w:div w:id="808942729">
      <w:bodyDiv w:val="1"/>
      <w:marLeft w:val="0"/>
      <w:marRight w:val="0"/>
      <w:marTop w:val="0"/>
      <w:marBottom w:val="0"/>
      <w:divBdr>
        <w:top w:val="none" w:sz="0" w:space="0" w:color="auto"/>
        <w:left w:val="none" w:sz="0" w:space="0" w:color="auto"/>
        <w:bottom w:val="none" w:sz="0" w:space="0" w:color="auto"/>
        <w:right w:val="none" w:sz="0" w:space="0" w:color="auto"/>
      </w:divBdr>
    </w:div>
    <w:div w:id="915286631">
      <w:bodyDiv w:val="1"/>
      <w:marLeft w:val="0"/>
      <w:marRight w:val="0"/>
      <w:marTop w:val="0"/>
      <w:marBottom w:val="0"/>
      <w:divBdr>
        <w:top w:val="none" w:sz="0" w:space="0" w:color="auto"/>
        <w:left w:val="none" w:sz="0" w:space="0" w:color="auto"/>
        <w:bottom w:val="none" w:sz="0" w:space="0" w:color="auto"/>
        <w:right w:val="none" w:sz="0" w:space="0" w:color="auto"/>
      </w:divBdr>
    </w:div>
    <w:div w:id="935402442">
      <w:bodyDiv w:val="1"/>
      <w:marLeft w:val="0"/>
      <w:marRight w:val="0"/>
      <w:marTop w:val="0"/>
      <w:marBottom w:val="0"/>
      <w:divBdr>
        <w:top w:val="none" w:sz="0" w:space="0" w:color="auto"/>
        <w:left w:val="none" w:sz="0" w:space="0" w:color="auto"/>
        <w:bottom w:val="none" w:sz="0" w:space="0" w:color="auto"/>
        <w:right w:val="none" w:sz="0" w:space="0" w:color="auto"/>
      </w:divBdr>
      <w:divsChild>
        <w:div w:id="1567842344">
          <w:marLeft w:val="0"/>
          <w:marRight w:val="0"/>
          <w:marTop w:val="0"/>
          <w:marBottom w:val="0"/>
          <w:divBdr>
            <w:top w:val="none" w:sz="0" w:space="0" w:color="auto"/>
            <w:left w:val="none" w:sz="0" w:space="0" w:color="auto"/>
            <w:bottom w:val="none" w:sz="0" w:space="0" w:color="auto"/>
            <w:right w:val="none" w:sz="0" w:space="0" w:color="auto"/>
          </w:divBdr>
          <w:divsChild>
            <w:div w:id="1165316835">
              <w:marLeft w:val="0"/>
              <w:marRight w:val="0"/>
              <w:marTop w:val="272"/>
              <w:marBottom w:val="0"/>
              <w:divBdr>
                <w:top w:val="none" w:sz="0" w:space="0" w:color="auto"/>
                <w:left w:val="none" w:sz="0" w:space="0" w:color="auto"/>
                <w:bottom w:val="none" w:sz="0" w:space="0" w:color="auto"/>
                <w:right w:val="none" w:sz="0" w:space="0" w:color="auto"/>
              </w:divBdr>
              <w:divsChild>
                <w:div w:id="1031419836">
                  <w:marLeft w:val="-204"/>
                  <w:marRight w:val="0"/>
                  <w:marTop w:val="0"/>
                  <w:marBottom w:val="299"/>
                  <w:divBdr>
                    <w:top w:val="none" w:sz="0" w:space="0" w:color="auto"/>
                    <w:left w:val="none" w:sz="0" w:space="0" w:color="auto"/>
                    <w:bottom w:val="none" w:sz="0" w:space="0" w:color="auto"/>
                    <w:right w:val="none" w:sz="0" w:space="0" w:color="auto"/>
                  </w:divBdr>
                </w:div>
                <w:div w:id="12596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6297">
          <w:marLeft w:val="0"/>
          <w:marRight w:val="0"/>
          <w:marTop w:val="0"/>
          <w:marBottom w:val="0"/>
          <w:divBdr>
            <w:top w:val="none" w:sz="0" w:space="0" w:color="auto"/>
            <w:left w:val="none" w:sz="0" w:space="0" w:color="auto"/>
            <w:bottom w:val="none" w:sz="0" w:space="0" w:color="auto"/>
            <w:right w:val="none" w:sz="0" w:space="0" w:color="auto"/>
          </w:divBdr>
          <w:divsChild>
            <w:div w:id="1452894212">
              <w:marLeft w:val="0"/>
              <w:marRight w:val="0"/>
              <w:marTop w:val="951"/>
              <w:marBottom w:val="340"/>
              <w:divBdr>
                <w:top w:val="none" w:sz="0" w:space="0" w:color="auto"/>
                <w:left w:val="none" w:sz="0" w:space="0" w:color="auto"/>
                <w:bottom w:val="none" w:sz="0" w:space="0" w:color="auto"/>
                <w:right w:val="none" w:sz="0" w:space="0" w:color="auto"/>
              </w:divBdr>
              <w:divsChild>
                <w:div w:id="970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7373">
      <w:bodyDiv w:val="1"/>
      <w:marLeft w:val="0"/>
      <w:marRight w:val="0"/>
      <w:marTop w:val="0"/>
      <w:marBottom w:val="0"/>
      <w:divBdr>
        <w:top w:val="none" w:sz="0" w:space="0" w:color="auto"/>
        <w:left w:val="none" w:sz="0" w:space="0" w:color="auto"/>
        <w:bottom w:val="none" w:sz="0" w:space="0" w:color="auto"/>
        <w:right w:val="none" w:sz="0" w:space="0" w:color="auto"/>
      </w:divBdr>
      <w:divsChild>
        <w:div w:id="83234719">
          <w:marLeft w:val="0"/>
          <w:marRight w:val="0"/>
          <w:marTop w:val="0"/>
          <w:marBottom w:val="272"/>
          <w:divBdr>
            <w:top w:val="none" w:sz="0" w:space="0" w:color="auto"/>
            <w:left w:val="none" w:sz="0" w:space="0" w:color="auto"/>
            <w:bottom w:val="none" w:sz="0" w:space="0" w:color="auto"/>
            <w:right w:val="none" w:sz="0" w:space="0" w:color="auto"/>
          </w:divBdr>
          <w:divsChild>
            <w:div w:id="1446582364">
              <w:marLeft w:val="0"/>
              <w:marRight w:val="0"/>
              <w:marTop w:val="0"/>
              <w:marBottom w:val="0"/>
              <w:divBdr>
                <w:top w:val="none" w:sz="0" w:space="0" w:color="auto"/>
                <w:left w:val="none" w:sz="0" w:space="0" w:color="auto"/>
                <w:bottom w:val="none" w:sz="0" w:space="0" w:color="auto"/>
                <w:right w:val="none" w:sz="0" w:space="0" w:color="auto"/>
              </w:divBdr>
              <w:divsChild>
                <w:div w:id="168183084">
                  <w:marLeft w:val="0"/>
                  <w:marRight w:val="0"/>
                  <w:marTop w:val="0"/>
                  <w:marBottom w:val="136"/>
                  <w:divBdr>
                    <w:top w:val="none" w:sz="0" w:space="0" w:color="auto"/>
                    <w:left w:val="none" w:sz="0" w:space="0" w:color="auto"/>
                    <w:bottom w:val="none" w:sz="0" w:space="0" w:color="auto"/>
                    <w:right w:val="none" w:sz="0" w:space="0" w:color="auto"/>
                  </w:divBdr>
                  <w:divsChild>
                    <w:div w:id="488639369">
                      <w:marLeft w:val="0"/>
                      <w:marRight w:val="0"/>
                      <w:marTop w:val="0"/>
                      <w:marBottom w:val="0"/>
                      <w:divBdr>
                        <w:top w:val="none" w:sz="0" w:space="0" w:color="auto"/>
                        <w:left w:val="none" w:sz="0" w:space="0" w:color="auto"/>
                        <w:bottom w:val="none" w:sz="0" w:space="0" w:color="auto"/>
                        <w:right w:val="none" w:sz="0" w:space="0" w:color="auto"/>
                      </w:divBdr>
                      <w:divsChild>
                        <w:div w:id="746800954">
                          <w:marLeft w:val="0"/>
                          <w:marRight w:val="0"/>
                          <w:marTop w:val="0"/>
                          <w:marBottom w:val="0"/>
                          <w:divBdr>
                            <w:top w:val="none" w:sz="0" w:space="0" w:color="auto"/>
                            <w:left w:val="none" w:sz="0" w:space="0" w:color="auto"/>
                            <w:bottom w:val="none" w:sz="0" w:space="0" w:color="auto"/>
                            <w:right w:val="none" w:sz="0" w:space="0" w:color="auto"/>
                          </w:divBdr>
                          <w:divsChild>
                            <w:div w:id="1440837398">
                              <w:marLeft w:val="0"/>
                              <w:marRight w:val="0"/>
                              <w:marTop w:val="0"/>
                              <w:marBottom w:val="0"/>
                              <w:divBdr>
                                <w:top w:val="none" w:sz="0" w:space="0" w:color="auto"/>
                                <w:left w:val="none" w:sz="0" w:space="0" w:color="auto"/>
                                <w:bottom w:val="none" w:sz="0" w:space="0" w:color="auto"/>
                                <w:right w:val="none" w:sz="0" w:space="0" w:color="auto"/>
                              </w:divBdr>
                              <w:divsChild>
                                <w:div w:id="1096515158">
                                  <w:marLeft w:val="0"/>
                                  <w:marRight w:val="0"/>
                                  <w:marTop w:val="0"/>
                                  <w:marBottom w:val="0"/>
                                  <w:divBdr>
                                    <w:top w:val="none" w:sz="0" w:space="0" w:color="auto"/>
                                    <w:left w:val="none" w:sz="0" w:space="0" w:color="auto"/>
                                    <w:bottom w:val="none" w:sz="0" w:space="0" w:color="auto"/>
                                    <w:right w:val="none" w:sz="0" w:space="0" w:color="auto"/>
                                  </w:divBdr>
                                  <w:divsChild>
                                    <w:div w:id="1299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3022">
                              <w:marLeft w:val="0"/>
                              <w:marRight w:val="0"/>
                              <w:marTop w:val="0"/>
                              <w:marBottom w:val="0"/>
                              <w:divBdr>
                                <w:top w:val="none" w:sz="0" w:space="0" w:color="auto"/>
                                <w:left w:val="none" w:sz="0" w:space="0" w:color="auto"/>
                                <w:bottom w:val="none" w:sz="0" w:space="0" w:color="auto"/>
                                <w:right w:val="none" w:sz="0" w:space="0" w:color="auto"/>
                              </w:divBdr>
                              <w:divsChild>
                                <w:div w:id="1355382087">
                                  <w:marLeft w:val="0"/>
                                  <w:marRight w:val="0"/>
                                  <w:marTop w:val="0"/>
                                  <w:marBottom w:val="136"/>
                                  <w:divBdr>
                                    <w:top w:val="none" w:sz="0" w:space="0" w:color="auto"/>
                                    <w:left w:val="none" w:sz="0" w:space="0" w:color="auto"/>
                                    <w:bottom w:val="none" w:sz="0" w:space="0" w:color="auto"/>
                                    <w:right w:val="none" w:sz="0" w:space="0" w:color="auto"/>
                                  </w:divBdr>
                                  <w:divsChild>
                                    <w:div w:id="902446107">
                                      <w:marLeft w:val="0"/>
                                      <w:marRight w:val="0"/>
                                      <w:marTop w:val="0"/>
                                      <w:marBottom w:val="0"/>
                                      <w:divBdr>
                                        <w:top w:val="none" w:sz="0" w:space="0" w:color="auto"/>
                                        <w:left w:val="none" w:sz="0" w:space="0" w:color="auto"/>
                                        <w:bottom w:val="none" w:sz="0" w:space="0" w:color="auto"/>
                                        <w:right w:val="none" w:sz="0" w:space="0" w:color="auto"/>
                                      </w:divBdr>
                                    </w:div>
                                    <w:div w:id="2021809846">
                                      <w:marLeft w:val="0"/>
                                      <w:marRight w:val="0"/>
                                      <w:marTop w:val="0"/>
                                      <w:marBottom w:val="0"/>
                                      <w:divBdr>
                                        <w:top w:val="none" w:sz="0" w:space="0" w:color="auto"/>
                                        <w:left w:val="none" w:sz="0" w:space="0" w:color="auto"/>
                                        <w:bottom w:val="none" w:sz="0" w:space="0" w:color="auto"/>
                                        <w:right w:val="none" w:sz="0" w:space="0" w:color="auto"/>
                                      </w:divBdr>
                                    </w:div>
                                    <w:div w:id="293752345">
                                      <w:marLeft w:val="0"/>
                                      <w:marRight w:val="0"/>
                                      <w:marTop w:val="0"/>
                                      <w:marBottom w:val="0"/>
                                      <w:divBdr>
                                        <w:top w:val="none" w:sz="0" w:space="0" w:color="auto"/>
                                        <w:left w:val="none" w:sz="0" w:space="0" w:color="auto"/>
                                        <w:bottom w:val="none" w:sz="0" w:space="0" w:color="auto"/>
                                        <w:right w:val="none" w:sz="0" w:space="0" w:color="auto"/>
                                      </w:divBdr>
                                    </w:div>
                                    <w:div w:id="592862674">
                                      <w:marLeft w:val="0"/>
                                      <w:marRight w:val="0"/>
                                      <w:marTop w:val="0"/>
                                      <w:marBottom w:val="0"/>
                                      <w:divBdr>
                                        <w:top w:val="none" w:sz="0" w:space="0" w:color="auto"/>
                                        <w:left w:val="none" w:sz="0" w:space="0" w:color="auto"/>
                                        <w:bottom w:val="none" w:sz="0" w:space="0" w:color="auto"/>
                                        <w:right w:val="none" w:sz="0" w:space="0" w:color="auto"/>
                                      </w:divBdr>
                                    </w:div>
                                    <w:div w:id="1645810164">
                                      <w:marLeft w:val="0"/>
                                      <w:marRight w:val="0"/>
                                      <w:marTop w:val="0"/>
                                      <w:marBottom w:val="0"/>
                                      <w:divBdr>
                                        <w:top w:val="none" w:sz="0" w:space="0" w:color="auto"/>
                                        <w:left w:val="none" w:sz="0" w:space="0" w:color="auto"/>
                                        <w:bottom w:val="none" w:sz="0" w:space="0" w:color="auto"/>
                                        <w:right w:val="none" w:sz="0" w:space="0" w:color="auto"/>
                                      </w:divBdr>
                                    </w:div>
                                    <w:div w:id="1426264541">
                                      <w:marLeft w:val="0"/>
                                      <w:marRight w:val="0"/>
                                      <w:marTop w:val="0"/>
                                      <w:marBottom w:val="0"/>
                                      <w:divBdr>
                                        <w:top w:val="none" w:sz="0" w:space="0" w:color="auto"/>
                                        <w:left w:val="none" w:sz="0" w:space="0" w:color="auto"/>
                                        <w:bottom w:val="none" w:sz="0" w:space="0" w:color="auto"/>
                                        <w:right w:val="none" w:sz="0" w:space="0" w:color="auto"/>
                                      </w:divBdr>
                                    </w:div>
                                  </w:divsChild>
                                </w:div>
                                <w:div w:id="1231650537">
                                  <w:marLeft w:val="0"/>
                                  <w:marRight w:val="0"/>
                                  <w:marTop w:val="136"/>
                                  <w:marBottom w:val="0"/>
                                  <w:divBdr>
                                    <w:top w:val="single" w:sz="6" w:space="7" w:color="E3E3E3"/>
                                    <w:left w:val="single" w:sz="6" w:space="3" w:color="E3E3E3"/>
                                    <w:bottom w:val="single" w:sz="6" w:space="7" w:color="E3E3E3"/>
                                    <w:right w:val="single" w:sz="6" w:space="3" w:color="E3E3E3"/>
                                  </w:divBdr>
                                </w:div>
                              </w:divsChild>
                            </w:div>
                            <w:div w:id="1909881168">
                              <w:marLeft w:val="0"/>
                              <w:marRight w:val="0"/>
                              <w:marTop w:val="272"/>
                              <w:marBottom w:val="0"/>
                              <w:divBdr>
                                <w:top w:val="none" w:sz="0" w:space="0" w:color="auto"/>
                                <w:left w:val="none" w:sz="0" w:space="0" w:color="auto"/>
                                <w:bottom w:val="none" w:sz="0" w:space="0" w:color="auto"/>
                                <w:right w:val="none" w:sz="0" w:space="0" w:color="auto"/>
                              </w:divBdr>
                              <w:divsChild>
                                <w:div w:id="12217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www.arenaluci.it/media/catalog/product/cache/1/image/17f82f742ffe127f42dca9de82fb58b1/F/L/FL0066_light_emission.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longpower</cp:lastModifiedBy>
  <cp:revision>3</cp:revision>
  <dcterms:created xsi:type="dcterms:W3CDTF">2015-08-05T13:29:00Z</dcterms:created>
  <dcterms:modified xsi:type="dcterms:W3CDTF">2015-08-06T10:30:00Z</dcterms:modified>
</cp:coreProperties>
</file>